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93E" w:rsidRPr="0096293E" w:rsidRDefault="0096293E" w:rsidP="0096293E">
      <w:pPr>
        <w:spacing w:after="0" w:line="240" w:lineRule="auto"/>
        <w:ind w:right="5385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96293E" w:rsidRPr="0096293E" w:rsidRDefault="0096293E" w:rsidP="0096293E">
      <w:pPr>
        <w:spacing w:after="0" w:line="240" w:lineRule="auto"/>
        <w:ind w:right="5385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629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Про затвердження </w:t>
      </w:r>
      <w:r w:rsidRPr="0096293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uk-UA"/>
        </w:rPr>
        <w:t>Положення  про порядок виплати одноразової матеріальної допомоги громадянам, які призвані на військову службу за контрактом у Збройні Сили України</w:t>
      </w:r>
    </w:p>
    <w:p w:rsidR="0096293E" w:rsidRPr="0096293E" w:rsidRDefault="0096293E" w:rsidP="0096293E">
      <w:pPr>
        <w:spacing w:after="0" w:line="240" w:lineRule="auto"/>
        <w:ind w:right="5385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96293E" w:rsidRPr="0096293E" w:rsidRDefault="0096293E" w:rsidP="0096293E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96293E" w:rsidRPr="0096293E" w:rsidRDefault="0096293E" w:rsidP="0096293E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96293E" w:rsidRPr="0096293E" w:rsidRDefault="0096293E" w:rsidP="00962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9629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Керуючись ст.59 Закону України «Про місцеве самоврядування в Україні», рішенням міської ради від 14.12.2018р. №366-22 «Про довгострокову Програму фінансування мобілізаційних заходів та оборонної роботи Івано-Франківської міської ради на 2019-2023 роки» і з метою заохочення мешканців Івано-Франківської міської  об’єднаної територіальної громади до проходження військової служби в Збройних Силах України за контрактом,</w:t>
      </w:r>
      <w:r w:rsidRPr="0096293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міська рада </w:t>
      </w:r>
    </w:p>
    <w:p w:rsidR="0096293E" w:rsidRPr="0096293E" w:rsidRDefault="0096293E" w:rsidP="0096293E">
      <w:pPr>
        <w:shd w:val="clear" w:color="auto" w:fill="FFFFFF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uk-UA"/>
        </w:rPr>
      </w:pPr>
    </w:p>
    <w:p w:rsidR="0096293E" w:rsidRPr="0096293E" w:rsidRDefault="0096293E" w:rsidP="0096293E">
      <w:pPr>
        <w:shd w:val="clear" w:color="auto" w:fill="FFFFFF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uk-UA"/>
        </w:rPr>
      </w:pPr>
      <w:r w:rsidRPr="00962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вирішила:</w:t>
      </w:r>
    </w:p>
    <w:p w:rsidR="0096293E" w:rsidRPr="0096293E" w:rsidRDefault="0096293E" w:rsidP="00962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6293E" w:rsidRPr="0096293E" w:rsidRDefault="0096293E" w:rsidP="0096293E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uk-UA"/>
        </w:rPr>
      </w:pPr>
      <w:r w:rsidRPr="009629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1. Затвердити </w:t>
      </w:r>
      <w:r w:rsidRPr="0096293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uk-UA"/>
        </w:rPr>
        <w:t>Положення  про порядок виплати одноразової матеріальної допомоги громадянам,</w:t>
      </w:r>
      <w:r w:rsidRPr="009629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мешканцям Івано-Франківської міської об’єднаної територіальної громади,</w:t>
      </w:r>
      <w:r w:rsidRPr="0096293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uk-UA"/>
        </w:rPr>
        <w:t xml:space="preserve">  які призвані на військову службу за контрактом у Збройні Сили України (додається).</w:t>
      </w:r>
    </w:p>
    <w:p w:rsidR="0096293E" w:rsidRPr="0096293E" w:rsidRDefault="0096293E" w:rsidP="0096293E">
      <w:pPr>
        <w:tabs>
          <w:tab w:val="left" w:pos="708"/>
        </w:tabs>
        <w:spacing w:after="0" w:line="240" w:lineRule="auto"/>
        <w:ind w:left="142" w:firstLine="709"/>
        <w:jc w:val="both"/>
        <w:rPr>
          <w:rFonts w:ascii="Calibri" w:eastAsia="Calibri" w:hAnsi="Calibri" w:cs="Times New Roman"/>
        </w:rPr>
      </w:pPr>
      <w:r w:rsidRPr="009629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2. Контроль за виконанням рішення покласти на заступника міського голови </w:t>
      </w:r>
      <w:proofErr w:type="spellStart"/>
      <w:r w:rsidRPr="009629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Р.Гайду</w:t>
      </w:r>
      <w:proofErr w:type="spellEnd"/>
      <w:r w:rsidRPr="009629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96293E" w:rsidRPr="0096293E" w:rsidRDefault="0096293E" w:rsidP="0096293E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96293E" w:rsidRPr="0096293E" w:rsidRDefault="0096293E" w:rsidP="0096293E">
      <w:pPr>
        <w:tabs>
          <w:tab w:val="left" w:pos="708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96293E" w:rsidRPr="0096293E" w:rsidRDefault="0096293E" w:rsidP="0096293E">
      <w:pPr>
        <w:tabs>
          <w:tab w:val="left" w:pos="708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96293E" w:rsidRPr="0096293E" w:rsidRDefault="0096293E" w:rsidP="0096293E">
      <w:pPr>
        <w:tabs>
          <w:tab w:val="left" w:pos="708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629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Міський голова </w:t>
      </w:r>
      <w:r w:rsidRPr="009629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</w:r>
      <w:r w:rsidRPr="009629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</w:r>
      <w:r w:rsidRPr="009629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</w:r>
      <w:r w:rsidRPr="009629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</w:r>
      <w:r w:rsidRPr="009629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</w:r>
      <w:r w:rsidRPr="009629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</w:r>
      <w:r w:rsidRPr="009629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  <w:t xml:space="preserve">Руслан </w:t>
      </w:r>
      <w:proofErr w:type="spellStart"/>
      <w:r w:rsidRPr="009629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Марцінків</w:t>
      </w:r>
      <w:proofErr w:type="spellEnd"/>
      <w:r w:rsidRPr="009629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</w:p>
    <w:p w:rsidR="0096293E" w:rsidRPr="0096293E" w:rsidRDefault="0096293E" w:rsidP="00962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954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uk-UA"/>
        </w:rPr>
      </w:pPr>
    </w:p>
    <w:p w:rsidR="0096293E" w:rsidRPr="0096293E" w:rsidRDefault="0096293E" w:rsidP="00962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954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uk-UA"/>
        </w:rPr>
      </w:pPr>
    </w:p>
    <w:p w:rsidR="0096293E" w:rsidRPr="0096293E" w:rsidRDefault="0096293E" w:rsidP="00962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954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uk-UA"/>
        </w:rPr>
      </w:pPr>
    </w:p>
    <w:p w:rsidR="0096293E" w:rsidRPr="0096293E" w:rsidRDefault="0096293E" w:rsidP="00962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954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uk-UA"/>
        </w:rPr>
      </w:pPr>
    </w:p>
    <w:p w:rsidR="0096293E" w:rsidRPr="0096293E" w:rsidRDefault="0096293E" w:rsidP="00962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954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uk-UA"/>
        </w:rPr>
      </w:pPr>
    </w:p>
    <w:p w:rsidR="0096293E" w:rsidRPr="0096293E" w:rsidRDefault="0096293E" w:rsidP="00962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954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uk-UA"/>
        </w:rPr>
      </w:pPr>
    </w:p>
    <w:p w:rsidR="0096293E" w:rsidRPr="0096293E" w:rsidRDefault="0096293E" w:rsidP="00962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954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uk-UA"/>
        </w:rPr>
      </w:pPr>
    </w:p>
    <w:p w:rsidR="0096293E" w:rsidRPr="0096293E" w:rsidRDefault="0096293E" w:rsidP="00962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954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uk-UA"/>
        </w:rPr>
      </w:pPr>
    </w:p>
    <w:p w:rsidR="0096293E" w:rsidRPr="0096293E" w:rsidRDefault="0096293E" w:rsidP="00962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954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uk-UA"/>
        </w:rPr>
      </w:pPr>
    </w:p>
    <w:p w:rsidR="0096293E" w:rsidRPr="0096293E" w:rsidRDefault="0096293E" w:rsidP="00962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954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uk-UA"/>
        </w:rPr>
      </w:pPr>
    </w:p>
    <w:p w:rsidR="0096293E" w:rsidRPr="0096293E" w:rsidRDefault="0096293E" w:rsidP="00962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954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uk-UA"/>
        </w:rPr>
      </w:pPr>
    </w:p>
    <w:p w:rsidR="0096293E" w:rsidRPr="0096293E" w:rsidRDefault="0096293E" w:rsidP="00962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954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uk-UA"/>
        </w:rPr>
      </w:pPr>
    </w:p>
    <w:p w:rsidR="0096293E" w:rsidRPr="0096293E" w:rsidRDefault="0096293E" w:rsidP="00962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954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uk-UA"/>
        </w:rPr>
      </w:pPr>
    </w:p>
    <w:p w:rsidR="0096293E" w:rsidRPr="0096293E" w:rsidRDefault="0096293E" w:rsidP="00962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954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uk-UA"/>
        </w:rPr>
      </w:pPr>
    </w:p>
    <w:p w:rsidR="0096293E" w:rsidRPr="0096293E" w:rsidRDefault="0096293E" w:rsidP="00962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954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uk-UA"/>
        </w:rPr>
      </w:pPr>
      <w:r w:rsidRPr="0096293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uk-UA"/>
        </w:rPr>
        <w:lastRenderedPageBreak/>
        <w:t xml:space="preserve">Додаток </w:t>
      </w:r>
    </w:p>
    <w:p w:rsidR="0096293E" w:rsidRPr="0096293E" w:rsidRDefault="0096293E" w:rsidP="00962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954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uk-UA"/>
        </w:rPr>
      </w:pPr>
      <w:r w:rsidRPr="0096293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uk-UA"/>
        </w:rPr>
        <w:t>до рішення міської ради  від____________ №______</w:t>
      </w:r>
    </w:p>
    <w:p w:rsidR="0096293E" w:rsidRPr="0096293E" w:rsidRDefault="0096293E" w:rsidP="00962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954" w:firstLine="567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uk-UA"/>
        </w:rPr>
      </w:pPr>
    </w:p>
    <w:p w:rsidR="0096293E" w:rsidRPr="0096293E" w:rsidRDefault="0096293E" w:rsidP="00962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uk-UA"/>
        </w:rPr>
      </w:pPr>
    </w:p>
    <w:p w:rsidR="0096293E" w:rsidRPr="0096293E" w:rsidRDefault="0096293E" w:rsidP="00962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uk-UA"/>
        </w:rPr>
      </w:pPr>
    </w:p>
    <w:p w:rsidR="0096293E" w:rsidRPr="0096293E" w:rsidRDefault="0096293E" w:rsidP="00962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uk-UA"/>
        </w:rPr>
      </w:pPr>
      <w:r w:rsidRPr="0096293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uk-UA"/>
        </w:rPr>
        <w:t>ПОЛОЖЕННЯ</w:t>
      </w:r>
    </w:p>
    <w:p w:rsidR="0096293E" w:rsidRPr="0096293E" w:rsidRDefault="0096293E" w:rsidP="00962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Consolas" w:eastAsia="Calibri" w:hAnsi="Consolas" w:cs="Times New Roman"/>
          <w:sz w:val="20"/>
          <w:szCs w:val="20"/>
        </w:rPr>
      </w:pPr>
      <w:r w:rsidRPr="0096293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uk-UA"/>
        </w:rPr>
        <w:t>про порядок виплати одноразової матеріальної допомоги громадянам,</w:t>
      </w:r>
      <w:r w:rsidRPr="009629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мешканцям Івано-Франківської міської об’єднаної територіальної громади,</w:t>
      </w:r>
      <w:r w:rsidRPr="0096293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uk-UA"/>
        </w:rPr>
        <w:t xml:space="preserve">  які призвані на військову службу за контрактом у Збройні Сили України</w:t>
      </w:r>
    </w:p>
    <w:p w:rsidR="0096293E" w:rsidRPr="0096293E" w:rsidRDefault="0096293E" w:rsidP="0096293E">
      <w:pPr>
        <w:tabs>
          <w:tab w:val="left" w:pos="708"/>
        </w:tabs>
        <w:spacing w:after="0" w:line="240" w:lineRule="auto"/>
        <w:ind w:firstLine="709"/>
        <w:jc w:val="center"/>
        <w:outlineLvl w:val="2"/>
        <w:rPr>
          <w:rFonts w:ascii="Calibri" w:eastAsia="Times New Roman" w:hAnsi="Calibri" w:cs="Times New Roman"/>
          <w:bCs/>
          <w:lang w:eastAsia="uk-UA"/>
        </w:rPr>
      </w:pPr>
    </w:p>
    <w:p w:rsidR="0096293E" w:rsidRPr="0096293E" w:rsidRDefault="0096293E" w:rsidP="0096293E">
      <w:pPr>
        <w:tabs>
          <w:tab w:val="left" w:pos="708"/>
        </w:tabs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</w:p>
    <w:p w:rsidR="0096293E" w:rsidRPr="0096293E" w:rsidRDefault="0096293E" w:rsidP="0096293E">
      <w:pPr>
        <w:tabs>
          <w:tab w:val="left" w:pos="708"/>
        </w:tabs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  <w:r w:rsidRPr="009629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>1.Загальні положення</w:t>
      </w:r>
    </w:p>
    <w:p w:rsidR="0096293E" w:rsidRPr="0096293E" w:rsidRDefault="0096293E" w:rsidP="0096293E">
      <w:pPr>
        <w:tabs>
          <w:tab w:val="left" w:pos="708"/>
        </w:tabs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96293E" w:rsidRPr="0096293E" w:rsidRDefault="0096293E" w:rsidP="00962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uk-UA"/>
        </w:rPr>
      </w:pPr>
      <w:r w:rsidRPr="00962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1.1. Положення про порядок  виплати </w:t>
      </w:r>
      <w:r w:rsidRPr="0096293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uk-UA"/>
        </w:rPr>
        <w:t>одноразової матеріальної допомоги громадянам,</w:t>
      </w:r>
      <w:r w:rsidRPr="009629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мешканцям Івано-Франківської міської об’єднаної територіальної громади,</w:t>
      </w:r>
      <w:r w:rsidRPr="0096293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uk-UA"/>
        </w:rPr>
        <w:t xml:space="preserve">  які призвані на військову службу за контрактом у Збройні Сили України (далі Положення) визначає порядок, механізм та умови виплати одноразової матеріальної допомоги</w:t>
      </w:r>
      <w:r w:rsidRPr="009629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мешканцям Івано-Франківської міської об’єднаної територіальної громади,</w:t>
      </w:r>
      <w:r w:rsidRPr="0096293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uk-UA"/>
        </w:rPr>
        <w:t xml:space="preserve"> які заключили контракт зі Збройними Силами України на проходження військової служби за контрактом з метою заохочення та підняття престижу до проходження  військової служби.</w:t>
      </w:r>
    </w:p>
    <w:p w:rsidR="0096293E" w:rsidRPr="0096293E" w:rsidRDefault="0096293E" w:rsidP="0096293E">
      <w:pPr>
        <w:tabs>
          <w:tab w:val="left" w:pos="708"/>
        </w:tabs>
        <w:spacing w:after="0" w:line="240" w:lineRule="auto"/>
        <w:ind w:firstLine="709"/>
        <w:jc w:val="both"/>
        <w:rPr>
          <w:rFonts w:ascii="Calibri" w:eastAsia="Calibri" w:hAnsi="Calibri" w:cs="Times New Roman"/>
        </w:rPr>
      </w:pPr>
      <w:r w:rsidRPr="0096293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uk-UA"/>
        </w:rPr>
        <w:t>1.2. Одноразова матеріальна допомога громадянам,</w:t>
      </w:r>
      <w:r w:rsidRPr="009629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мешканцям Івано-Франківської об’єднаної територіальної громади,</w:t>
      </w:r>
      <w:r w:rsidRPr="0096293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uk-UA"/>
        </w:rPr>
        <w:t xml:space="preserve">  які призвані на військову службу за контрактом у Збройні Сили України - </w:t>
      </w:r>
      <w:r w:rsidRPr="00962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це виключно грошова виплата, яка є безповоротною допомогою та може бути надана мешканцям Івано-Франківської міської ОТГ в безготівковій формі в межах витрат, передбачених  на ці цілі </w:t>
      </w:r>
      <w:r w:rsidRPr="009629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 відповідний рік  бюджетом Івано-Франківської  міської ОТГ для реалізації завдань Довгострокової програми фінансування мобілізаційних заходів та оборонної роботи Івано-Франківської міської ради.</w:t>
      </w:r>
    </w:p>
    <w:p w:rsidR="0096293E" w:rsidRPr="0096293E" w:rsidRDefault="0096293E" w:rsidP="0096293E">
      <w:pPr>
        <w:tabs>
          <w:tab w:val="left" w:pos="708"/>
        </w:tabs>
        <w:spacing w:after="0" w:line="240" w:lineRule="auto"/>
        <w:ind w:firstLine="709"/>
        <w:jc w:val="both"/>
        <w:rPr>
          <w:rFonts w:ascii="Calibri" w:eastAsia="Calibri" w:hAnsi="Calibri" w:cs="Times New Roman"/>
        </w:rPr>
      </w:pPr>
      <w:r w:rsidRPr="009629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1.3. Одноразова матеріальна допомога даній категорії громадян  може виплачуватись з бюджету Івано-Франківської міської ОТГ виходячи із наявних фінансових ресурсів.</w:t>
      </w:r>
    </w:p>
    <w:p w:rsidR="0096293E" w:rsidRPr="0096293E" w:rsidRDefault="0096293E" w:rsidP="0096293E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962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1.4. Право на отримання одноразової матеріальної допомоги мають особи, які заключили контракт  на проходження військової служби у Збройних Силах України та:</w:t>
      </w:r>
    </w:p>
    <w:p w:rsidR="0096293E" w:rsidRPr="0096293E" w:rsidRDefault="0096293E" w:rsidP="0096293E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962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зареєстровані та фактично проживають на території Івано-Франківської міської ОТГ;</w:t>
      </w:r>
    </w:p>
    <w:p w:rsidR="0096293E" w:rsidRPr="0096293E" w:rsidRDefault="0096293E" w:rsidP="0096293E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962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особи, які переміщуються з тимчасово окупованої території України і фактично проживають на території Івано-Франківської  міської ОТГ.</w:t>
      </w:r>
    </w:p>
    <w:p w:rsidR="0096293E" w:rsidRPr="0096293E" w:rsidRDefault="0096293E" w:rsidP="0096293E">
      <w:pPr>
        <w:tabs>
          <w:tab w:val="left" w:pos="70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96293E" w:rsidRPr="0096293E" w:rsidRDefault="0096293E" w:rsidP="0096293E">
      <w:pPr>
        <w:tabs>
          <w:tab w:val="left" w:pos="70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962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2. Порядок подання та розгляду клопотань </w:t>
      </w:r>
    </w:p>
    <w:p w:rsidR="0096293E" w:rsidRPr="0096293E" w:rsidRDefault="0096293E" w:rsidP="0096293E">
      <w:pPr>
        <w:tabs>
          <w:tab w:val="left" w:pos="70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96293E" w:rsidRPr="0096293E" w:rsidRDefault="0096293E" w:rsidP="0096293E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6293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uk-UA"/>
        </w:rPr>
        <w:t xml:space="preserve">2.1. </w:t>
      </w:r>
      <w:r w:rsidRPr="009629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Подання про </w:t>
      </w:r>
      <w:r w:rsidRPr="00962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виплату </w:t>
      </w:r>
      <w:r w:rsidRPr="0096293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uk-UA"/>
        </w:rPr>
        <w:t xml:space="preserve">одноразової матеріальної допомоги </w:t>
      </w:r>
      <w:r w:rsidRPr="009629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вноситься до виконавчого комітету Івано-Франківської міської ради  Івано-</w:t>
      </w:r>
      <w:r w:rsidRPr="009629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 xml:space="preserve">Франківським міським військовим комісаріатом (Івано-Франківським міським територіальним центром комплектування та соціальної підтримки далі Івано-Франківським міським ТЦК та СП), а також </w:t>
      </w:r>
      <w:proofErr w:type="spellStart"/>
      <w:r w:rsidRPr="009629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Старостинськими</w:t>
      </w:r>
      <w:proofErr w:type="spellEnd"/>
      <w:r w:rsidRPr="009629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округами Івано-Франківської  міської ОТГ за умови завіряння документів у військових комісаріатах (ТЦК та СП) і відсутності виплат за підписання  даного контракту з бюджетів інших об’єднаних територіальних громад.</w:t>
      </w:r>
    </w:p>
    <w:p w:rsidR="0096293E" w:rsidRPr="0096293E" w:rsidRDefault="0096293E" w:rsidP="0096293E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uk-UA"/>
        </w:rPr>
      </w:pPr>
      <w:r w:rsidRPr="009629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2.2. До Подання про </w:t>
      </w:r>
      <w:r w:rsidRPr="00962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виплату </w:t>
      </w:r>
      <w:r w:rsidRPr="0096293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uk-UA"/>
        </w:rPr>
        <w:t>одноразової матеріальної допомоги додаються наступні документи:</w:t>
      </w:r>
    </w:p>
    <w:p w:rsidR="0096293E" w:rsidRPr="0096293E" w:rsidRDefault="0096293E" w:rsidP="0096293E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962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- в</w:t>
      </w:r>
      <w:r w:rsidRPr="009629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итяг з Наказу командира військової частини про зарахування особи для проходження військової служби за контрактом  (у термін не пізніше як 90 днів з часу підписання контракту)</w:t>
      </w:r>
      <w:r w:rsidRPr="00962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;</w:t>
      </w:r>
    </w:p>
    <w:p w:rsidR="0096293E" w:rsidRPr="0096293E" w:rsidRDefault="0096293E" w:rsidP="0096293E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96293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-</w:t>
      </w:r>
      <w:r w:rsidRPr="00962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 копія сторінок паспорта або пластикової картки типу ID-1 паспорта з безконтактним електронним носієм та витяг з реєстру;</w:t>
      </w:r>
    </w:p>
    <w:p w:rsidR="0096293E" w:rsidRPr="0096293E" w:rsidRDefault="0096293E" w:rsidP="0096293E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962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-  копія документа про присвоєння реєстраційного номеру облікової картки платника податків (у разі наявності);</w:t>
      </w:r>
    </w:p>
    <w:p w:rsidR="0096293E" w:rsidRPr="0096293E" w:rsidRDefault="0096293E" w:rsidP="0096293E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962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-р</w:t>
      </w:r>
      <w:r w:rsidRPr="009629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озрахунковий рахунок одержувача коштів, персональний банківський номер рахунку (</w:t>
      </w:r>
      <w:r w:rsidRPr="0096293E">
        <w:rPr>
          <w:rFonts w:ascii="Times New Roman" w:eastAsia="Calibri" w:hAnsi="Times New Roman" w:cs="Times New Roman"/>
          <w:color w:val="000000" w:themeColor="text1"/>
          <w:sz w:val="28"/>
          <w:szCs w:val="28"/>
          <w:lang w:val="en-US"/>
        </w:rPr>
        <w:t>IBAN</w:t>
      </w:r>
      <w:r w:rsidRPr="009629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), що </w:t>
      </w:r>
      <w:r w:rsidRPr="00962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складається з 29 </w:t>
      </w:r>
      <w:proofErr w:type="spellStart"/>
      <w:r w:rsidRPr="00962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літерно</w:t>
      </w:r>
      <w:proofErr w:type="spellEnd"/>
      <w:r w:rsidRPr="00962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-цифрових символів.</w:t>
      </w:r>
    </w:p>
    <w:p w:rsidR="0096293E" w:rsidRPr="0096293E" w:rsidRDefault="0096293E" w:rsidP="0096293E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962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Додатково додаються інші документи, а саме:</w:t>
      </w:r>
    </w:p>
    <w:p w:rsidR="0096293E" w:rsidRPr="0096293E" w:rsidRDefault="0096293E" w:rsidP="0096293E">
      <w:pPr>
        <w:tabs>
          <w:tab w:val="left" w:pos="708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962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- довідка про взяття на облік внутрішньо переміщеної особи;</w:t>
      </w:r>
    </w:p>
    <w:p w:rsidR="0096293E" w:rsidRPr="0096293E" w:rsidRDefault="0096293E" w:rsidP="0096293E">
      <w:pPr>
        <w:tabs>
          <w:tab w:val="left" w:pos="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962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- копія сторінок військового квитка з відміткою про взяття на військовий  облік в Івано-Франківському міському військовому комісаріаті; </w:t>
      </w:r>
    </w:p>
    <w:p w:rsidR="0096293E" w:rsidRPr="0096293E" w:rsidRDefault="0096293E" w:rsidP="0096293E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962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- згоду на обробку персональних даних відповідно до вимог Закону України "Про захист персональних даних".</w:t>
      </w:r>
    </w:p>
    <w:p w:rsidR="0096293E" w:rsidRPr="0096293E" w:rsidRDefault="0096293E" w:rsidP="0096293E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uk-UA"/>
        </w:rPr>
      </w:pPr>
      <w:r w:rsidRPr="00962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2.3. Рішення про виплату </w:t>
      </w:r>
      <w:r w:rsidRPr="0096293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uk-UA"/>
        </w:rPr>
        <w:t>одноразової матеріальної допомоги приймається на засіданні виконавчого комітету Івано-Франківської міської ради.</w:t>
      </w:r>
    </w:p>
    <w:p w:rsidR="0096293E" w:rsidRPr="0096293E" w:rsidRDefault="0096293E" w:rsidP="0096293E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6293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uk-UA"/>
        </w:rPr>
        <w:t xml:space="preserve">2.4. Підготовка </w:t>
      </w:r>
      <w:proofErr w:type="spellStart"/>
      <w:r w:rsidRPr="0096293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uk-UA"/>
        </w:rPr>
        <w:t>проєкту</w:t>
      </w:r>
      <w:proofErr w:type="spellEnd"/>
      <w:r w:rsidRPr="0096293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uk-UA"/>
        </w:rPr>
        <w:t xml:space="preserve"> рішення виконавчого комітету міської ради, а також інших  супровідних документів до нього  здійснюється управлінням з питань надзвичайних ситуацій, мобілізаційно-оборонної роботи та діяльності правоохоронних органів  Івано-Франківської міської ради. </w:t>
      </w:r>
    </w:p>
    <w:p w:rsidR="0096293E" w:rsidRPr="0096293E" w:rsidRDefault="0096293E" w:rsidP="0096293E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96293E" w:rsidRPr="0096293E" w:rsidRDefault="0096293E" w:rsidP="0096293E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96293E" w:rsidRPr="0096293E" w:rsidRDefault="0096293E" w:rsidP="0096293E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962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Секретар міської ради </w:t>
      </w:r>
      <w:r w:rsidRPr="00962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ab/>
      </w:r>
      <w:r w:rsidRPr="00962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ab/>
      </w:r>
      <w:r w:rsidRPr="00962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ab/>
      </w:r>
      <w:r w:rsidRPr="00962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ab/>
      </w:r>
      <w:r w:rsidRPr="00962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ab/>
      </w:r>
      <w:r w:rsidRPr="00962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ab/>
        <w:t xml:space="preserve">Віктор </w:t>
      </w:r>
      <w:proofErr w:type="spellStart"/>
      <w:r w:rsidRPr="00962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Синишин</w:t>
      </w:r>
      <w:proofErr w:type="spellEnd"/>
    </w:p>
    <w:p w:rsidR="0096293E" w:rsidRPr="0096293E" w:rsidRDefault="0096293E" w:rsidP="0096293E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96293E" w:rsidRPr="0096293E" w:rsidRDefault="0096293E" w:rsidP="0096293E">
      <w:pPr>
        <w:tabs>
          <w:tab w:val="left" w:pos="708"/>
        </w:tabs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uk-UA"/>
        </w:rPr>
      </w:pPr>
    </w:p>
    <w:p w:rsidR="00365157" w:rsidRDefault="00365157"/>
    <w:sectPr w:rsidR="00365157" w:rsidSect="0096293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A1C"/>
    <w:rsid w:val="00072E50"/>
    <w:rsid w:val="00365157"/>
    <w:rsid w:val="00721B5F"/>
    <w:rsid w:val="00905DEB"/>
    <w:rsid w:val="0096293E"/>
    <w:rsid w:val="00AD5F97"/>
    <w:rsid w:val="00B741DE"/>
    <w:rsid w:val="00B83A1C"/>
    <w:rsid w:val="00F46856"/>
    <w:rsid w:val="00FA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4AD2E8-3912-4213-A5AB-6BEF4F463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4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3192</Words>
  <Characters>1820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2020-11-13T07:09:00Z</dcterms:created>
  <dcterms:modified xsi:type="dcterms:W3CDTF">2020-11-13T07:09:00Z</dcterms:modified>
</cp:coreProperties>
</file>