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pStyle w:val="rvps11"/>
        <w:shd w:val="clear" w:color="auto" w:fill="FFFFFF"/>
        <w:tabs>
          <w:tab w:val="left" w:pos="4320"/>
        </w:tabs>
        <w:spacing w:before="0" w:beforeAutospacing="0" w:after="0" w:afterAutospacing="0"/>
        <w:ind w:right="4750"/>
        <w:rPr>
          <w:rStyle w:val="rvts7"/>
          <w:color w:val="000000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right="-11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організацію та </w:t>
      </w:r>
    </w:p>
    <w:p w:rsidR="00AC5AFA" w:rsidRDefault="00AC5AFA" w:rsidP="00AC5AFA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святкового концерту</w:t>
      </w:r>
    </w:p>
    <w:p w:rsidR="00AC5AFA" w:rsidRDefault="00AC5AFA" w:rsidP="00AC5AFA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рок-гурту «Гайдамаки» з нагоди </w:t>
      </w:r>
    </w:p>
    <w:p w:rsidR="00AC5AFA" w:rsidRDefault="00AC5AFA" w:rsidP="00AC5AFA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відзначення 29-ї річниці проголошення</w:t>
      </w:r>
    </w:p>
    <w:p w:rsidR="00AC5AFA" w:rsidRDefault="00AC5AFA" w:rsidP="00AC5AFA">
      <w:pPr>
        <w:spacing w:after="0" w:line="240" w:lineRule="auto"/>
        <w:ind w:right="-11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Декларації про державний</w:t>
      </w:r>
    </w:p>
    <w:p w:rsidR="00AC5AFA" w:rsidRDefault="00AC5AFA" w:rsidP="00AC5AFA">
      <w:pPr>
        <w:spacing w:after="0" w:line="240" w:lineRule="auto"/>
        <w:ind w:right="-113"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суверенітет України</w:t>
      </w:r>
    </w:p>
    <w:p w:rsidR="00AC5AFA" w:rsidRDefault="00AC5AFA" w:rsidP="00AC5AF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AC5AFA" w:rsidRDefault="00AC5AFA" w:rsidP="00AC5AF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AC5AFA" w:rsidRDefault="00AC5AFA" w:rsidP="00AC5AF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AC5AFA" w:rsidRPr="00AC5AFA" w:rsidRDefault="00AC5AFA" w:rsidP="00AC5AFA">
      <w:pPr>
        <w:spacing w:after="0" w:line="240" w:lineRule="auto"/>
        <w:ind w:right="-113" w:firstLine="307"/>
        <w:jc w:val="both"/>
        <w:rPr>
          <w:rStyle w:val="FontStyle18"/>
          <w:sz w:val="28"/>
          <w:szCs w:val="28"/>
          <w:lang w:val="uk-UA" w:eastAsia="uk-UA"/>
        </w:rPr>
      </w:pPr>
      <w:r w:rsidRPr="00AC5AF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Керуючись </w:t>
      </w:r>
      <w:r w:rsidRPr="00AC5AFA">
        <w:rPr>
          <w:rFonts w:ascii="Times New Roman" w:hAnsi="Times New Roman"/>
          <w:sz w:val="28"/>
          <w:szCs w:val="28"/>
          <w:lang w:val="uk-UA"/>
        </w:rPr>
        <w:t>ст.ст.27, 32</w:t>
      </w:r>
      <w:r w:rsidRPr="00AC5AF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AC5AFA"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гідного відзначення </w:t>
      </w:r>
      <w:r w:rsidRPr="00AC5AFA">
        <w:rPr>
          <w:rFonts w:ascii="Times New Roman" w:hAnsi="Times New Roman"/>
          <w:sz w:val="28"/>
          <w:szCs w:val="28"/>
          <w:lang w:val="uk-UA"/>
        </w:rPr>
        <w:t>29-ї річниці проголошення Декларації про державний суверенітет України</w:t>
      </w:r>
      <w:r w:rsidRPr="00AC5AFA">
        <w:rPr>
          <w:rStyle w:val="rvts9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AC5AFA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C5AFA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AC5AFA" w:rsidRDefault="00AC5AFA" w:rsidP="00AC5AFA">
      <w:pPr>
        <w:pStyle w:val="Style8"/>
        <w:widowControl/>
        <w:ind w:left="307"/>
        <w:jc w:val="both"/>
        <w:rPr>
          <w:rStyle w:val="FontStyle18"/>
          <w:sz w:val="28"/>
          <w:lang w:val="uk-UA" w:eastAsia="uk-UA"/>
        </w:rPr>
      </w:pPr>
    </w:p>
    <w:p w:rsidR="00AC5AFA" w:rsidRDefault="00AC5AFA" w:rsidP="00AC5AFA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  <w:r>
        <w:rPr>
          <w:rStyle w:val="FontStyle18"/>
          <w:sz w:val="28"/>
          <w:lang w:val="uk-UA" w:eastAsia="uk-UA"/>
        </w:rPr>
        <w:t>вирішив:</w:t>
      </w:r>
    </w:p>
    <w:p w:rsidR="00AC5AFA" w:rsidRDefault="00AC5AFA" w:rsidP="00AC5AFA">
      <w:pPr>
        <w:pStyle w:val="Style8"/>
        <w:widowControl/>
        <w:ind w:left="307"/>
        <w:jc w:val="center"/>
        <w:rPr>
          <w:rStyle w:val="rvts7"/>
        </w:rPr>
      </w:pPr>
    </w:p>
    <w:p w:rsidR="00AC5AFA" w:rsidRDefault="00AC5AFA" w:rsidP="00AC5AFA">
      <w:pPr>
        <w:pStyle w:val="rvps4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Затвердити перелік підготовчих та організаційних заходів до відзначення </w:t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>29-ї річниця проголошення Декларації про державний суверенітет України (додаток 1).</w:t>
      </w:r>
    </w:p>
    <w:p w:rsidR="00AC5AFA" w:rsidRPr="00AC5AFA" w:rsidRDefault="00AC5AFA" w:rsidP="00AC5AFA">
      <w:pPr>
        <w:pStyle w:val="rvps4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>
        <w:rPr>
          <w:sz w:val="28"/>
          <w:szCs w:val="28"/>
          <w:lang w:val="uk-UA"/>
        </w:rPr>
        <w:t>святкового концерту рок-гурту «Гайдамаки» з нагоди відзначення 29-ї річниці проголошення Декларації про державний суверенітет України.</w:t>
      </w:r>
    </w:p>
    <w:p w:rsidR="00AC5AFA" w:rsidRDefault="00AC5AFA" w:rsidP="00AC5AFA">
      <w:pPr>
        <w:pStyle w:val="rvps4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Фінансовому управлінню виконавчого комітету міської ради (В.Сусаніна) профінансувати </w:t>
      </w:r>
      <w:r>
        <w:rPr>
          <w:sz w:val="28"/>
          <w:szCs w:val="28"/>
          <w:lang w:val="uk-UA"/>
        </w:rPr>
        <w:t>витрати на проведення святкового концерту рок-гурту «Гайдамаки» з нагоди відзначення 29-ї річниці проголошення Декларації про державний суверенітет України</w:t>
      </w:r>
      <w:r>
        <w:rPr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AC5AFA" w:rsidRDefault="00AC5AFA" w:rsidP="00AC5AFA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AC5AFA" w:rsidRDefault="00AC5AFA" w:rsidP="00AC5AF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5AFA" w:rsidRDefault="00AC5AFA" w:rsidP="00AC5AFA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Руслан Марцінків</w:t>
      </w:r>
    </w:p>
    <w:p w:rsidR="00AC5AFA" w:rsidRDefault="00AC5AFA" w:rsidP="00AC5AFA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AC5AFA" w:rsidRDefault="00AC5AFA" w:rsidP="00AC5AFA">
      <w:pPr>
        <w:pStyle w:val="a4"/>
        <w:tabs>
          <w:tab w:val="left" w:pos="6663"/>
        </w:tabs>
        <w:ind w:left="6096"/>
        <w:rPr>
          <w:lang w:val="uk-UA"/>
        </w:rPr>
      </w:pPr>
      <w:r>
        <w:rPr>
          <w:lang w:val="uk-UA"/>
        </w:rPr>
        <w:t>до рішення</w:t>
      </w:r>
    </w:p>
    <w:p w:rsidR="00AC5AFA" w:rsidRDefault="00AC5AFA" w:rsidP="00AC5AFA">
      <w:pPr>
        <w:pStyle w:val="a4"/>
        <w:tabs>
          <w:tab w:val="left" w:pos="6663"/>
        </w:tabs>
        <w:ind w:left="6096"/>
        <w:rPr>
          <w:lang w:val="uk-UA"/>
        </w:rPr>
      </w:pPr>
      <w:r>
        <w:rPr>
          <w:lang w:val="uk-UA"/>
        </w:rPr>
        <w:t>виконавчого комітету міської ради від________№____</w:t>
      </w: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pStyle w:val="a4"/>
        <w:jc w:val="center"/>
        <w:rPr>
          <w:spacing w:val="1"/>
          <w:lang w:val="uk-UA"/>
        </w:rPr>
      </w:pPr>
      <w:r>
        <w:rPr>
          <w:spacing w:val="1"/>
          <w:lang w:val="uk-UA"/>
        </w:rPr>
        <w:t>Перелік</w:t>
      </w:r>
    </w:p>
    <w:p w:rsidR="00AC5AFA" w:rsidRDefault="00AC5AFA" w:rsidP="00AC5AFA">
      <w:pPr>
        <w:pStyle w:val="rvps4"/>
        <w:shd w:val="clear" w:color="auto" w:fill="FFFFFF"/>
        <w:tabs>
          <w:tab w:val="left" w:pos="709"/>
        </w:tabs>
        <w:spacing w:before="0" w:beforeAutospacing="0" w:after="0" w:afterAutospacing="0"/>
        <w:jc w:val="center"/>
        <w:rPr>
          <w:lang w:val="uk-UA"/>
        </w:rPr>
      </w:pPr>
      <w:r>
        <w:rPr>
          <w:spacing w:val="1"/>
          <w:sz w:val="28"/>
          <w:szCs w:val="28"/>
          <w:lang w:val="uk-UA"/>
        </w:rPr>
        <w:t xml:space="preserve">підготовчих та організаційних заходів </w:t>
      </w:r>
      <w:r>
        <w:rPr>
          <w:rStyle w:val="rvts7"/>
          <w:sz w:val="28"/>
          <w:szCs w:val="28"/>
          <w:lang w:val="uk-UA"/>
        </w:rPr>
        <w:t>для проведення святкового концерту рок-гурту «Гайдамаки» з нагоди відзначення 29-ї річниці проголошення Декларації про державний суверенітет України</w:t>
      </w:r>
    </w:p>
    <w:p w:rsidR="00AC5AFA" w:rsidRDefault="00AC5AFA" w:rsidP="00AC5AFA">
      <w:pPr>
        <w:spacing w:after="0" w:line="240" w:lineRule="auto"/>
        <w:rPr>
          <w:rFonts w:ascii="Times New Roman" w:hAnsi="Times New Roman"/>
          <w:lang w:val="uk-UA"/>
        </w:rPr>
      </w:pPr>
    </w:p>
    <w:p w:rsidR="00AC5AFA" w:rsidRPr="00AC5AFA" w:rsidRDefault="00AC5AFA" w:rsidP="00AC5AFA">
      <w:pPr>
        <w:pStyle w:val="rvps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Відділу патронатної служби міської ради (В.Дротянко) проінформувати мешканців міста про проведення святкового концерту рок-гурту «Гайдамаки» </w:t>
      </w:r>
      <w:r>
        <w:rPr>
          <w:rStyle w:val="rvts7"/>
          <w:sz w:val="28"/>
          <w:szCs w:val="28"/>
          <w:lang w:val="uk-UA"/>
        </w:rPr>
        <w:t>з нагоди відзначення 29-ї річниці проголошення Декларації про державний суверенітет України</w:t>
      </w:r>
    </w:p>
    <w:p w:rsidR="00AC5AFA" w:rsidRPr="00AC5AFA" w:rsidRDefault="00AC5AFA" w:rsidP="00AC5AFA">
      <w:pPr>
        <w:pStyle w:val="a4"/>
        <w:numPr>
          <w:ilvl w:val="0"/>
          <w:numId w:val="2"/>
        </w:numPr>
        <w:ind w:left="426" w:hanging="426"/>
        <w:jc w:val="both"/>
        <w:rPr>
          <w:spacing w:val="1"/>
          <w:lang w:val="uk-UA"/>
        </w:rPr>
      </w:pPr>
      <w:r>
        <w:rPr>
          <w:lang w:val="uk-UA"/>
        </w:rPr>
        <w:t>Комунальному підприємству ТРК «Вежа» (</w:t>
      </w:r>
      <w:proofErr w:type="spellStart"/>
      <w:r>
        <w:rPr>
          <w:lang w:val="uk-UA"/>
        </w:rPr>
        <w:t>Т.Зень</w:t>
      </w:r>
      <w:proofErr w:type="spellEnd"/>
      <w:r>
        <w:rPr>
          <w:lang w:val="uk-UA"/>
        </w:rPr>
        <w:t xml:space="preserve">) організувати анонсування та висвітлення </w:t>
      </w:r>
      <w:r>
        <w:rPr>
          <w:rStyle w:val="rvts7"/>
          <w:color w:val="000000"/>
          <w:lang w:val="uk-UA"/>
        </w:rPr>
        <w:t xml:space="preserve">проведення святкового концерту рок-гурту «Гайдамаки» </w:t>
      </w:r>
      <w:r>
        <w:rPr>
          <w:rStyle w:val="rvts7"/>
          <w:lang w:val="uk-UA"/>
        </w:rPr>
        <w:t>з нагоди відзначення 29-ї річниці проголошення Декларації про державний суверенітет України</w:t>
      </w:r>
      <w:r>
        <w:rPr>
          <w:lang w:val="uk-UA"/>
        </w:rPr>
        <w:t>.</w:t>
      </w:r>
    </w:p>
    <w:p w:rsidR="00AC5AFA" w:rsidRDefault="00AC5AFA" w:rsidP="00AC5AFA">
      <w:pPr>
        <w:pStyle w:val="a4"/>
        <w:numPr>
          <w:ilvl w:val="0"/>
          <w:numId w:val="2"/>
        </w:numPr>
        <w:ind w:left="426" w:hanging="426"/>
        <w:jc w:val="both"/>
        <w:rPr>
          <w:lang w:val="uk-UA"/>
        </w:rPr>
      </w:pPr>
      <w:r>
        <w:rPr>
          <w:lang w:val="uk-UA"/>
        </w:rPr>
        <w:t>Управлінню охорони здоров’я Івано-Франківської міської ради (</w:t>
      </w:r>
      <w:proofErr w:type="spellStart"/>
      <w:r>
        <w:rPr>
          <w:lang w:val="uk-UA"/>
        </w:rPr>
        <w:t>М.Бойко</w:t>
      </w:r>
      <w:proofErr w:type="spellEnd"/>
      <w:r>
        <w:rPr>
          <w:lang w:val="uk-UA"/>
        </w:rPr>
        <w:t xml:space="preserve">) забезпечити чергування медичних працівників під час проведення святкового концерту </w:t>
      </w:r>
      <w:r>
        <w:rPr>
          <w:rStyle w:val="rvts7"/>
          <w:color w:val="000000"/>
          <w:lang w:val="uk-UA"/>
        </w:rPr>
        <w:t xml:space="preserve">рок-гурту «Гайдамаки»  </w:t>
      </w:r>
      <w:r>
        <w:rPr>
          <w:lang w:val="uk-UA"/>
        </w:rPr>
        <w:t xml:space="preserve">на Вічевому майдані 17.07.2019р. </w:t>
      </w:r>
      <w:r>
        <w:t xml:space="preserve">– </w:t>
      </w:r>
      <w:r>
        <w:rPr>
          <w:lang w:val="uk-UA"/>
        </w:rPr>
        <w:t xml:space="preserve">з 19.00 год. до 22.00 год. </w:t>
      </w:r>
    </w:p>
    <w:p w:rsidR="00AC5AFA" w:rsidRDefault="00AC5AFA" w:rsidP="00AC5AFA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Департаменту житлової, комунальної політики та благоустрою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М.Смушак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AC5AFA" w:rsidRDefault="00AC5AFA" w:rsidP="00AC5AFA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Style w:val="rvts7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встановлення турнікетів на Вічевому майдані </w:t>
      </w:r>
      <w:r>
        <w:rPr>
          <w:rFonts w:ascii="Times New Roman" w:hAnsi="Times New Roman"/>
          <w:sz w:val="28"/>
          <w:szCs w:val="28"/>
          <w:lang w:val="uk-UA" w:eastAsia="uk-UA"/>
        </w:rPr>
        <w:t>17.07.2019р. до 19.00 год.</w:t>
      </w:r>
      <w:r>
        <w:rPr>
          <w:rStyle w:val="rvts7"/>
          <w:color w:val="000000"/>
          <w:sz w:val="28"/>
          <w:szCs w:val="28"/>
          <w:lang w:val="uk-UA"/>
        </w:rPr>
        <w:t>;</w:t>
      </w:r>
    </w:p>
    <w:p w:rsidR="00AC5AFA" w:rsidRDefault="00AC5AFA" w:rsidP="00AC5AFA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</w:pPr>
      <w:r>
        <w:rPr>
          <w:rStyle w:val="rvts7"/>
          <w:sz w:val="28"/>
          <w:szCs w:val="28"/>
          <w:lang w:val="uk-UA"/>
        </w:rPr>
        <w:t xml:space="preserve">забезпечити вимкнення музичного супроводу фонтану на </w:t>
      </w:r>
      <w:r>
        <w:rPr>
          <w:rFonts w:ascii="Times New Roman" w:hAnsi="Times New Roman"/>
          <w:sz w:val="28"/>
          <w:szCs w:val="28"/>
          <w:lang w:val="uk-UA"/>
        </w:rPr>
        <w:t>Вічевому майдані 17.07.2019р. з 19.00 год. до 22.00 год.</w:t>
      </w:r>
    </w:p>
    <w:p w:rsidR="00AC5AFA" w:rsidRDefault="00AC5AFA" w:rsidP="00AC5AFA">
      <w:pPr>
        <w:pStyle w:val="a4"/>
        <w:numPr>
          <w:ilvl w:val="0"/>
          <w:numId w:val="2"/>
        </w:numPr>
        <w:shd w:val="clear" w:color="auto" w:fill="FFFFFF"/>
        <w:ind w:left="426" w:hanging="426"/>
        <w:jc w:val="both"/>
        <w:rPr>
          <w:color w:val="000000"/>
          <w:lang w:val="uk-UA"/>
        </w:rPr>
      </w:pPr>
      <w:r>
        <w:rPr>
          <w:lang w:val="uk-UA"/>
        </w:rPr>
        <w:t>Управлінню архітектури, дизайну та містобудівної діяльності міської ради</w:t>
      </w:r>
      <w:r>
        <w:rPr>
          <w:rFonts w:eastAsia="Times New Roman"/>
          <w:color w:val="000000"/>
          <w:lang w:val="uk-UA" w:eastAsia="ru-RU"/>
        </w:rPr>
        <w:t xml:space="preserve"> </w:t>
      </w:r>
      <w:r>
        <w:rPr>
          <w:lang w:val="uk-UA"/>
        </w:rPr>
        <w:t>(</w:t>
      </w:r>
      <w:proofErr w:type="spellStart"/>
      <w:r>
        <w:rPr>
          <w:lang w:val="uk-UA"/>
        </w:rPr>
        <w:t>О.Кошик</w:t>
      </w:r>
      <w:proofErr w:type="spellEnd"/>
      <w:r>
        <w:rPr>
          <w:lang w:val="uk-UA"/>
        </w:rPr>
        <w:t>):</w:t>
      </w:r>
    </w:p>
    <w:p w:rsidR="00AC5AFA" w:rsidRDefault="00AC5AFA" w:rsidP="00AC5AFA">
      <w:pPr>
        <w:pStyle w:val="a4"/>
        <w:numPr>
          <w:ilvl w:val="0"/>
          <w:numId w:val="4"/>
        </w:numPr>
        <w:shd w:val="clear" w:color="auto" w:fill="FFFFFF"/>
        <w:jc w:val="both"/>
        <w:rPr>
          <w:color w:val="000000"/>
          <w:lang w:val="uk-UA"/>
        </w:rPr>
      </w:pPr>
      <w:r>
        <w:rPr>
          <w:color w:val="000000"/>
          <w:lang w:val="uk-UA" w:eastAsia="uk-UA"/>
        </w:rPr>
        <w:t xml:space="preserve">забезпечити вимкнення світлодіодного екрану </w:t>
      </w:r>
      <w:r>
        <w:rPr>
          <w:rStyle w:val="rvts7"/>
          <w:color w:val="000000"/>
          <w:lang w:val="uk-UA"/>
        </w:rPr>
        <w:t xml:space="preserve">на </w:t>
      </w:r>
      <w:r>
        <w:rPr>
          <w:lang w:val="uk-UA"/>
        </w:rPr>
        <w:t>Вічевому майдані 17.07.2019р. з 19.00 год. до 22.00 год.;</w:t>
      </w:r>
    </w:p>
    <w:p w:rsidR="00AC5AFA" w:rsidRDefault="00AC5AFA" w:rsidP="00AC5AFA">
      <w:pPr>
        <w:pStyle w:val="a4"/>
        <w:numPr>
          <w:ilvl w:val="0"/>
          <w:numId w:val="4"/>
        </w:numPr>
        <w:shd w:val="clear" w:color="auto" w:fill="FFFFFF"/>
        <w:jc w:val="both"/>
        <w:rPr>
          <w:color w:val="000000"/>
          <w:lang w:val="uk-UA"/>
        </w:rPr>
      </w:pPr>
      <w:r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AC5AFA" w:rsidRDefault="00AC5AFA" w:rsidP="00AC5AFA">
      <w:pPr>
        <w:pStyle w:val="a4"/>
        <w:numPr>
          <w:ilvl w:val="0"/>
          <w:numId w:val="2"/>
        </w:numPr>
        <w:shd w:val="clear" w:color="auto" w:fill="FFFFFF"/>
        <w:tabs>
          <w:tab w:val="left" w:pos="426"/>
        </w:tabs>
        <w:ind w:left="426" w:hanging="426"/>
        <w:jc w:val="both"/>
        <w:rPr>
          <w:lang w:val="uk-UA" w:eastAsia="uk-UA"/>
        </w:rPr>
      </w:pPr>
      <w:r>
        <w:rPr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>
        <w:rPr>
          <w:lang w:val="uk-UA" w:eastAsia="uk-UA"/>
        </w:rPr>
        <w:t xml:space="preserve"> (</w:t>
      </w:r>
      <w:proofErr w:type="spellStart"/>
      <w:r>
        <w:rPr>
          <w:lang w:val="uk-UA" w:eastAsia="uk-UA"/>
        </w:rPr>
        <w:t>І.Влізло</w:t>
      </w:r>
      <w:proofErr w:type="spellEnd"/>
      <w:r>
        <w:rPr>
          <w:lang w:val="uk-UA" w:eastAsia="uk-UA"/>
        </w:rPr>
        <w:t xml:space="preserve">) здійснити обстеження території </w:t>
      </w:r>
      <w:r>
        <w:rPr>
          <w:lang w:val="uk-UA"/>
        </w:rPr>
        <w:t>Вічевого майдану 17.07.2019р. до 19.00 год. на предмет безпечного відпочинку.</w:t>
      </w:r>
    </w:p>
    <w:p w:rsidR="00AC5AFA" w:rsidRDefault="00AC5AFA" w:rsidP="00AC5AFA">
      <w:pPr>
        <w:pStyle w:val="a4"/>
        <w:numPr>
          <w:ilvl w:val="0"/>
          <w:numId w:val="2"/>
        </w:numPr>
        <w:shd w:val="clear" w:color="auto" w:fill="FFFFFF"/>
        <w:tabs>
          <w:tab w:val="left" w:pos="426"/>
        </w:tabs>
        <w:ind w:left="426" w:hanging="426"/>
        <w:jc w:val="both"/>
        <w:rPr>
          <w:lang w:val="uk-UA" w:eastAsia="uk-UA"/>
        </w:rPr>
      </w:pPr>
      <w:r>
        <w:rPr>
          <w:lang w:val="uk-UA" w:eastAsia="uk-UA"/>
        </w:rPr>
        <w:t xml:space="preserve">Івано-Франківському відділу поліції ГУНП в Івано-Франківській області (І. </w:t>
      </w:r>
      <w:proofErr w:type="spellStart"/>
      <w:r>
        <w:rPr>
          <w:lang w:val="uk-UA" w:eastAsia="uk-UA"/>
        </w:rPr>
        <w:t>Кавінський</w:t>
      </w:r>
      <w:proofErr w:type="spellEnd"/>
      <w:r>
        <w:rPr>
          <w:lang w:val="uk-UA" w:eastAsia="uk-UA"/>
        </w:rPr>
        <w:t xml:space="preserve">) та управлінню патрульної поліції в </w:t>
      </w:r>
      <w:r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>
        <w:rPr>
          <w:lang w:val="uk-UA" w:eastAsia="uk-UA"/>
        </w:rPr>
        <w:t>(</w:t>
      </w:r>
      <w:proofErr w:type="spellStart"/>
      <w:r>
        <w:rPr>
          <w:lang w:val="uk-UA" w:eastAsia="uk-UA"/>
        </w:rPr>
        <w:t>О.Костенко</w:t>
      </w:r>
      <w:proofErr w:type="spellEnd"/>
      <w:r>
        <w:rPr>
          <w:lang w:val="uk-UA" w:eastAsia="uk-UA"/>
        </w:rPr>
        <w:t>):</w:t>
      </w:r>
    </w:p>
    <w:p w:rsidR="00AC5AFA" w:rsidRDefault="00AC5AFA" w:rsidP="00AC5AFA">
      <w:pPr>
        <w:pStyle w:val="a4"/>
        <w:numPr>
          <w:ilvl w:val="0"/>
          <w:numId w:val="4"/>
        </w:numPr>
        <w:shd w:val="clear" w:color="auto" w:fill="FFFFFF"/>
        <w:jc w:val="both"/>
        <w:rPr>
          <w:color w:val="000000"/>
          <w:lang w:val="uk-UA"/>
        </w:rPr>
      </w:pPr>
      <w:r>
        <w:rPr>
          <w:lang w:val="uk-UA" w:eastAsia="uk-UA"/>
        </w:rPr>
        <w:t xml:space="preserve">забезпечити громадський порядок та патрулювання </w:t>
      </w:r>
      <w:r>
        <w:rPr>
          <w:lang w:val="uk-UA"/>
        </w:rPr>
        <w:t xml:space="preserve">на Вічевому майдані 17.07.2019р. </w:t>
      </w:r>
      <w:r>
        <w:t xml:space="preserve"> </w:t>
      </w:r>
      <w:r>
        <w:rPr>
          <w:lang w:val="uk-UA"/>
        </w:rPr>
        <w:t>з 19.00 год. до 22.00 год.;</w:t>
      </w:r>
    </w:p>
    <w:p w:rsidR="00AC5AFA" w:rsidRDefault="00AC5AFA" w:rsidP="00AC5AFA">
      <w:pPr>
        <w:pStyle w:val="a5"/>
        <w:numPr>
          <w:ilvl w:val="0"/>
          <w:numId w:val="5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здійснити обстеження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групою території Вічевого майдану 17.07.2019р. до 19.00 год</w:t>
      </w:r>
    </w:p>
    <w:p w:rsidR="00AC5AFA" w:rsidRDefault="00AC5AFA" w:rsidP="00AC5AFA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Комунальному підприємству «Муніципальна варта» (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А.Прусак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сприяти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Івано-Франківському відділу поліції ГУНП в Івано-Франківській області (І.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Кавінський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)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управлінню патрульної поліції в 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Івано-Франківській області </w:t>
      </w:r>
      <w:r>
        <w:rPr>
          <w:rFonts w:ascii="Times New Roman" w:hAnsi="Times New Roman"/>
          <w:sz w:val="28"/>
          <w:szCs w:val="28"/>
          <w:lang w:val="uk-UA" w:eastAsia="uk-UA"/>
        </w:rPr>
        <w:t>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)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забезпеченні </w:t>
      </w:r>
      <w:r>
        <w:rPr>
          <w:rFonts w:ascii="Times New Roman" w:hAnsi="Times New Roman"/>
          <w:sz w:val="28"/>
          <w:szCs w:val="28"/>
          <w:lang w:val="uk-UA"/>
        </w:rPr>
        <w:t>громадського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святкового концерту рок-гурту «Гайдамаки» </w:t>
      </w:r>
      <w:r>
        <w:rPr>
          <w:rStyle w:val="rvts7"/>
          <w:sz w:val="28"/>
          <w:szCs w:val="28"/>
          <w:lang w:val="uk-UA"/>
        </w:rPr>
        <w:t xml:space="preserve">з нагоди відзначення 29-ї річниці проголошення Декларації про державний суверенітет України </w:t>
      </w:r>
      <w:r>
        <w:rPr>
          <w:rStyle w:val="rvts7"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Вічевому майдані 17.07.2019р. з 19.00 год. до 22.00 год.</w:t>
      </w:r>
    </w:p>
    <w:p w:rsidR="00AC5AFA" w:rsidRDefault="00AC5AFA" w:rsidP="00AC5AFA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В.Мацалак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та взяти під контроль виконання протипожежних заходів під час проведення святкового концерту рок-гурту «Гайдамаки» </w:t>
      </w:r>
      <w:r>
        <w:rPr>
          <w:rStyle w:val="rvts7"/>
          <w:sz w:val="28"/>
          <w:szCs w:val="28"/>
          <w:lang w:val="uk-UA"/>
        </w:rPr>
        <w:t xml:space="preserve">з нагоди відзначення 29-ї річниці проголошення Декларації про державний суверенітет України </w:t>
      </w:r>
      <w:r>
        <w:rPr>
          <w:rStyle w:val="rvts7"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Вічевому майдані 17.07.2019р. з 19.00 год. до 22.00 год.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AC5AFA" w:rsidRDefault="00AC5AFA" w:rsidP="00AC5AFA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КП «Івано-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Франківськміськсвітло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В.Синишин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забезпечити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17.07.2019р. </w:t>
      </w:r>
      <w:r>
        <w:rPr>
          <w:rFonts w:ascii="Times New Roman" w:hAnsi="Times New Roman"/>
          <w:sz w:val="28"/>
          <w:szCs w:val="28"/>
          <w:lang w:val="uk-UA"/>
        </w:rPr>
        <w:t>подачу електроенергії до сценічного майданчику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на Вічевому майдані.</w:t>
      </w:r>
    </w:p>
    <w:p w:rsidR="00AC5AFA" w:rsidRDefault="00AC5AFA" w:rsidP="00AC5AF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C5AFA" w:rsidRDefault="00AC5AFA" w:rsidP="00AC5AFA">
      <w:pPr>
        <w:spacing w:after="0" w:line="240" w:lineRule="auto"/>
        <w:jc w:val="both"/>
        <w:rPr>
          <w:rStyle w:val="rvts7"/>
        </w:rPr>
      </w:pPr>
    </w:p>
    <w:p w:rsidR="00AC5AFA" w:rsidRDefault="00AC5AFA" w:rsidP="00AC5AFA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Керуючий справами</w:t>
      </w: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Ігор Шевчук</w:t>
      </w: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:rsidR="00AC5AFA" w:rsidRDefault="00AC5AFA" w:rsidP="00AC5AFA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2 </w:t>
      </w:r>
    </w:p>
    <w:p w:rsidR="00AC5AFA" w:rsidRDefault="00AC5AFA" w:rsidP="00AC5AFA">
      <w:pPr>
        <w:pStyle w:val="a4"/>
        <w:tabs>
          <w:tab w:val="left" w:pos="6663"/>
        </w:tabs>
        <w:ind w:left="6379"/>
        <w:jc w:val="both"/>
        <w:rPr>
          <w:lang w:val="uk-UA"/>
        </w:rPr>
      </w:pPr>
      <w:r>
        <w:rPr>
          <w:lang w:val="uk-UA"/>
        </w:rPr>
        <w:t>до рішення</w:t>
      </w:r>
    </w:p>
    <w:p w:rsidR="00AC5AFA" w:rsidRDefault="00AC5AFA" w:rsidP="00AC5AFA">
      <w:pPr>
        <w:pStyle w:val="a4"/>
        <w:tabs>
          <w:tab w:val="left" w:pos="6663"/>
        </w:tabs>
        <w:ind w:left="6379"/>
        <w:jc w:val="both"/>
        <w:rPr>
          <w:lang w:val="uk-UA"/>
        </w:rPr>
      </w:pPr>
      <w:r>
        <w:rPr>
          <w:lang w:val="uk-UA"/>
        </w:rPr>
        <w:t>виконавчого комітету міської ради від________№____</w:t>
      </w:r>
    </w:p>
    <w:p w:rsidR="00AC5AFA" w:rsidRDefault="00AC5AFA" w:rsidP="00AC5AFA">
      <w:pPr>
        <w:pStyle w:val="rvps7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AC5AFA" w:rsidRDefault="00AC5AFA" w:rsidP="00AC5AFA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AC5AFA" w:rsidRDefault="00AC5AFA" w:rsidP="00AC5AFA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7"/>
        </w:rPr>
      </w:pPr>
      <w:r>
        <w:rPr>
          <w:sz w:val="28"/>
          <w:szCs w:val="28"/>
          <w:lang w:val="uk-UA"/>
        </w:rPr>
        <w:t xml:space="preserve">витрат на </w:t>
      </w:r>
      <w:r>
        <w:rPr>
          <w:rStyle w:val="rvts7"/>
          <w:sz w:val="28"/>
          <w:szCs w:val="28"/>
          <w:lang w:val="uk-UA"/>
        </w:rPr>
        <w:t>проведення святкового концерту рок-гурту «Гайдамаки» з нагоди відзначення 29-ї річниці проголошення Декларації про державний суверенітет України</w:t>
      </w:r>
    </w:p>
    <w:p w:rsidR="00AC5AFA" w:rsidRDefault="00AC5AFA" w:rsidP="00AC5AFA">
      <w:pPr>
        <w:pStyle w:val="rvps7"/>
        <w:shd w:val="clear" w:color="auto" w:fill="FFFFFF"/>
        <w:spacing w:before="0" w:beforeAutospacing="0" w:after="0" w:afterAutospacing="0"/>
        <w:jc w:val="center"/>
      </w:pPr>
    </w:p>
    <w:tbl>
      <w:tblPr>
        <w:tblpPr w:leftFromText="180" w:rightFromText="180" w:bottomFromText="200" w:vertAnchor="text" w:tblpY="1"/>
        <w:tblOverlap w:val="never"/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513"/>
        <w:gridCol w:w="2165"/>
        <w:gridCol w:w="2268"/>
        <w:gridCol w:w="2121"/>
      </w:tblGrid>
      <w:tr w:rsidR="00AC5AFA" w:rsidTr="00AC5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AC5AFA" w:rsidTr="00AC5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FA" w:rsidRDefault="00AC5A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Експлуатація сценічної конструкції 10*8м</w:t>
            </w:r>
          </w:p>
          <w:p w:rsidR="00AC5AFA" w:rsidRDefault="00AC5AFA">
            <w:pPr>
              <w:pStyle w:val="a4"/>
              <w:tabs>
                <w:tab w:val="left" w:pos="5910"/>
              </w:tabs>
              <w:jc w:val="right"/>
              <w:rPr>
                <w:lang w:val="uk-UA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25 200,00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AC5AFA" w:rsidTr="00AC5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Експлуатація ЛЕД-екрану (12кв.м.)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14 400,00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AC5AFA" w:rsidTr="00AC5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FA" w:rsidRDefault="00AC5A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Звукотехнічне забезпечення</w:t>
            </w:r>
          </w:p>
          <w:p w:rsidR="00AC5AFA" w:rsidRDefault="00AC5A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15 400,00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AC5AFA" w:rsidTr="00AC5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FA" w:rsidRDefault="00AC5A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Світлотехнічне забезпечення</w:t>
            </w:r>
          </w:p>
          <w:p w:rsidR="00AC5AFA" w:rsidRDefault="00AC5AF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3 190,00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AC5AFA" w:rsidTr="00AC5AF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Харчування запрошеного колективу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11 900,00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  Івано-Франківської міської ради</w:t>
            </w:r>
          </w:p>
        </w:tc>
      </w:tr>
      <w:tr w:rsidR="00AC5AFA" w:rsidTr="00AC5AFA"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5AFA" w:rsidRDefault="00AC5A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70 090,00</w:t>
            </w:r>
          </w:p>
        </w:tc>
      </w:tr>
    </w:tbl>
    <w:p w:rsidR="00AC5AFA" w:rsidRDefault="00AC5AFA" w:rsidP="00AC5AFA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AC5AFA" w:rsidRDefault="00AC5AFA" w:rsidP="00AC5AF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AC5AFA" w:rsidRDefault="00AC5AFA" w:rsidP="00AC5AFA">
      <w:pPr>
        <w:rPr>
          <w:rFonts w:ascii="Times New Roman" w:hAnsi="Times New Roman"/>
          <w:sz w:val="28"/>
          <w:szCs w:val="28"/>
          <w:lang w:val="uk-UA"/>
        </w:rPr>
      </w:pPr>
    </w:p>
    <w:p w:rsidR="004E2545" w:rsidRPr="00AC5AFA" w:rsidRDefault="004E2545">
      <w:pPr>
        <w:rPr>
          <w:lang w:val="uk-UA"/>
        </w:rPr>
      </w:pPr>
    </w:p>
    <w:sectPr w:rsidR="004E2545" w:rsidRPr="00AC5A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5573C"/>
    <w:multiLevelType w:val="hybridMultilevel"/>
    <w:tmpl w:val="D67C13E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DF2D85"/>
    <w:multiLevelType w:val="hybridMultilevel"/>
    <w:tmpl w:val="0EF87BFA"/>
    <w:lvl w:ilvl="0" w:tplc="77C430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E2380"/>
    <w:multiLevelType w:val="hybridMultilevel"/>
    <w:tmpl w:val="3E7A3106"/>
    <w:lvl w:ilvl="0" w:tplc="77C430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AFA"/>
    <w:rsid w:val="004E2545"/>
    <w:rsid w:val="005971B0"/>
    <w:rsid w:val="00AC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CF077-9762-4046-853B-2D662F02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FA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C5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AC5AFA"/>
    <w:rPr>
      <w:rFonts w:eastAsia="Calibri"/>
      <w:lang w:val="ru-RU"/>
    </w:rPr>
  </w:style>
  <w:style w:type="paragraph" w:styleId="a5">
    <w:name w:val="List Paragraph"/>
    <w:basedOn w:val="a"/>
    <w:uiPriority w:val="34"/>
    <w:qFormat/>
    <w:rsid w:val="00AC5AFA"/>
    <w:pPr>
      <w:ind w:left="708"/>
    </w:pPr>
  </w:style>
  <w:style w:type="paragraph" w:customStyle="1" w:styleId="rvps11">
    <w:name w:val="rvps11"/>
    <w:basedOn w:val="a"/>
    <w:rsid w:val="00AC5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4">
    <w:name w:val="rvps4"/>
    <w:basedOn w:val="a"/>
    <w:rsid w:val="00AC5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">
    <w:name w:val="rvps7"/>
    <w:basedOn w:val="a"/>
    <w:rsid w:val="00AC5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AC5A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rvps90">
    <w:name w:val="rvps90"/>
    <w:basedOn w:val="a"/>
    <w:rsid w:val="00AC5A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rvts7">
    <w:name w:val="rvts7"/>
    <w:rsid w:val="00AC5AFA"/>
  </w:style>
  <w:style w:type="character" w:customStyle="1" w:styleId="FontStyle18">
    <w:name w:val="Font Style18"/>
    <w:rsid w:val="00AC5AFA"/>
    <w:rPr>
      <w:rFonts w:ascii="Times New Roman" w:hAnsi="Times New Roman" w:cs="Times New Roman" w:hint="default"/>
      <w:sz w:val="18"/>
      <w:szCs w:val="18"/>
    </w:rPr>
  </w:style>
  <w:style w:type="character" w:customStyle="1" w:styleId="rvts9">
    <w:name w:val="rvts9"/>
    <w:rsid w:val="00AC5AFA"/>
  </w:style>
  <w:style w:type="character" w:customStyle="1" w:styleId="rvts11">
    <w:name w:val="rvts11"/>
    <w:rsid w:val="00AC5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3746</Words>
  <Characters>2136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2019-07-05T06:57:00Z</dcterms:created>
  <dcterms:modified xsi:type="dcterms:W3CDTF">2019-07-05T06:57:00Z</dcterms:modified>
</cp:coreProperties>
</file>