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552" w:rsidRDefault="00AA7552" w:rsidP="00AA7552">
      <w:pPr>
        <w:tabs>
          <w:tab w:val="left" w:pos="720"/>
        </w:tabs>
        <w:spacing w:before="40" w:after="40" w:line="252" w:lineRule="auto"/>
        <w:ind w:right="-2"/>
        <w:rPr>
          <w:sz w:val="28"/>
          <w:szCs w:val="28"/>
          <w:lang w:eastAsia="en-US"/>
        </w:rPr>
      </w:pPr>
      <w:bookmarkStart w:id="0" w:name="_GoBack"/>
      <w:bookmarkEnd w:id="0"/>
    </w:p>
    <w:p w:rsidR="00AA7552" w:rsidRDefault="00AA7552" w:rsidP="00AA7552">
      <w:pPr>
        <w:tabs>
          <w:tab w:val="left" w:pos="720"/>
        </w:tabs>
        <w:spacing w:before="40" w:after="40" w:line="252" w:lineRule="auto"/>
        <w:ind w:right="-2"/>
        <w:rPr>
          <w:sz w:val="28"/>
          <w:szCs w:val="28"/>
          <w:lang w:eastAsia="en-US"/>
        </w:rPr>
      </w:pPr>
    </w:p>
    <w:p w:rsidR="00AA7552" w:rsidRDefault="00AA7552" w:rsidP="00AA7552">
      <w:pPr>
        <w:tabs>
          <w:tab w:val="left" w:pos="720"/>
        </w:tabs>
        <w:spacing w:before="40" w:after="40" w:line="252" w:lineRule="auto"/>
        <w:ind w:right="-2"/>
        <w:rPr>
          <w:sz w:val="28"/>
          <w:szCs w:val="28"/>
          <w:lang w:eastAsia="en-US"/>
        </w:rPr>
      </w:pPr>
    </w:p>
    <w:p w:rsidR="00AA7552" w:rsidRDefault="00AA7552" w:rsidP="00AA7552">
      <w:pPr>
        <w:tabs>
          <w:tab w:val="left" w:pos="720"/>
        </w:tabs>
        <w:spacing w:before="40" w:after="40" w:line="252" w:lineRule="auto"/>
        <w:ind w:right="-2"/>
        <w:rPr>
          <w:sz w:val="28"/>
          <w:szCs w:val="28"/>
          <w:lang w:eastAsia="en-US"/>
        </w:rPr>
      </w:pPr>
    </w:p>
    <w:p w:rsidR="00AA7552" w:rsidRDefault="00AA7552" w:rsidP="00AA7552">
      <w:pPr>
        <w:tabs>
          <w:tab w:val="left" w:pos="720"/>
        </w:tabs>
        <w:spacing w:before="40" w:after="40" w:line="252" w:lineRule="auto"/>
        <w:ind w:right="-2"/>
        <w:rPr>
          <w:sz w:val="28"/>
          <w:szCs w:val="28"/>
          <w:lang w:eastAsia="en-US"/>
        </w:rPr>
      </w:pPr>
    </w:p>
    <w:p w:rsidR="00AA7552" w:rsidRDefault="00AA7552" w:rsidP="00AA7552">
      <w:pPr>
        <w:tabs>
          <w:tab w:val="left" w:pos="720"/>
        </w:tabs>
        <w:spacing w:before="40" w:after="40" w:line="252" w:lineRule="auto"/>
        <w:ind w:right="-2"/>
        <w:rPr>
          <w:sz w:val="28"/>
          <w:szCs w:val="28"/>
          <w:lang w:eastAsia="en-US"/>
        </w:rPr>
      </w:pPr>
    </w:p>
    <w:p w:rsidR="00AA7552" w:rsidRDefault="00AA7552" w:rsidP="00AA7552">
      <w:pPr>
        <w:tabs>
          <w:tab w:val="left" w:pos="720"/>
        </w:tabs>
        <w:spacing w:before="40" w:after="40" w:line="252" w:lineRule="auto"/>
        <w:ind w:right="-2"/>
        <w:rPr>
          <w:sz w:val="28"/>
          <w:szCs w:val="28"/>
          <w:lang w:eastAsia="en-US"/>
        </w:rPr>
      </w:pPr>
    </w:p>
    <w:p w:rsidR="00AA7552" w:rsidRDefault="00AA7552" w:rsidP="00AA7552">
      <w:pPr>
        <w:tabs>
          <w:tab w:val="left" w:pos="720"/>
        </w:tabs>
        <w:spacing w:before="40" w:after="40" w:line="252" w:lineRule="auto"/>
        <w:ind w:right="-2"/>
        <w:rPr>
          <w:sz w:val="28"/>
          <w:szCs w:val="28"/>
          <w:lang w:eastAsia="en-US"/>
        </w:rPr>
      </w:pPr>
    </w:p>
    <w:p w:rsidR="00AA7552" w:rsidRDefault="00AA7552" w:rsidP="00AA7552">
      <w:pPr>
        <w:tabs>
          <w:tab w:val="left" w:pos="720"/>
        </w:tabs>
        <w:spacing w:before="40" w:after="40" w:line="252" w:lineRule="auto"/>
        <w:ind w:right="-2"/>
        <w:rPr>
          <w:sz w:val="28"/>
          <w:szCs w:val="28"/>
          <w:lang w:eastAsia="en-US"/>
        </w:rPr>
      </w:pPr>
    </w:p>
    <w:p w:rsidR="00AA7552" w:rsidRDefault="00AA7552" w:rsidP="00AA7552">
      <w:pPr>
        <w:tabs>
          <w:tab w:val="left" w:pos="720"/>
        </w:tabs>
        <w:spacing w:before="40" w:after="40" w:line="252" w:lineRule="auto"/>
        <w:ind w:right="-2"/>
        <w:rPr>
          <w:sz w:val="28"/>
          <w:szCs w:val="28"/>
          <w:lang w:eastAsia="en-US"/>
        </w:rPr>
      </w:pPr>
    </w:p>
    <w:p w:rsidR="00AA7552" w:rsidRDefault="00AA7552" w:rsidP="00AA7552">
      <w:pPr>
        <w:tabs>
          <w:tab w:val="left" w:pos="720"/>
        </w:tabs>
        <w:spacing w:before="40" w:after="40" w:line="252" w:lineRule="auto"/>
        <w:ind w:right="-2"/>
        <w:rPr>
          <w:sz w:val="28"/>
          <w:szCs w:val="28"/>
          <w:lang w:eastAsia="en-US"/>
        </w:rPr>
      </w:pPr>
    </w:p>
    <w:p w:rsidR="00AA7552" w:rsidRDefault="00AA7552" w:rsidP="00AA7552">
      <w:pPr>
        <w:tabs>
          <w:tab w:val="left" w:pos="720"/>
        </w:tabs>
        <w:spacing w:before="40" w:after="40" w:line="252" w:lineRule="auto"/>
        <w:ind w:right="-2"/>
        <w:rPr>
          <w:sz w:val="28"/>
          <w:szCs w:val="28"/>
          <w:lang w:eastAsia="en-US"/>
        </w:rPr>
      </w:pPr>
    </w:p>
    <w:p w:rsidR="00AA7552" w:rsidRDefault="00AA7552" w:rsidP="00AA7552">
      <w:pPr>
        <w:tabs>
          <w:tab w:val="left" w:pos="720"/>
        </w:tabs>
        <w:spacing w:before="40" w:after="40" w:line="252" w:lineRule="auto"/>
        <w:ind w:right="-2"/>
        <w:rPr>
          <w:sz w:val="28"/>
          <w:szCs w:val="28"/>
          <w:lang w:val="ru-RU" w:eastAsia="en-US"/>
        </w:rPr>
      </w:pPr>
      <w:r>
        <w:rPr>
          <w:sz w:val="28"/>
          <w:szCs w:val="28"/>
          <w:lang w:eastAsia="en-US"/>
        </w:rPr>
        <w:t xml:space="preserve">Про розгляд питань </w:t>
      </w:r>
    </w:p>
    <w:p w:rsidR="00AA7552" w:rsidRDefault="00AA7552" w:rsidP="00AA7552">
      <w:pPr>
        <w:tabs>
          <w:tab w:val="left" w:pos="720"/>
        </w:tabs>
        <w:spacing w:line="252" w:lineRule="auto"/>
        <w:ind w:right="-2"/>
        <w:rPr>
          <w:sz w:val="28"/>
          <w:szCs w:val="28"/>
          <w:lang w:eastAsia="en-US"/>
        </w:rPr>
      </w:pPr>
      <w:r>
        <w:rPr>
          <w:sz w:val="28"/>
          <w:szCs w:val="28"/>
          <w:lang w:eastAsia="en-US"/>
        </w:rPr>
        <w:t>органу опіки та піклування</w:t>
      </w:r>
    </w:p>
    <w:p w:rsidR="00AA7552" w:rsidRDefault="00AA7552" w:rsidP="00AA7552">
      <w:pPr>
        <w:tabs>
          <w:tab w:val="left" w:pos="720"/>
        </w:tabs>
        <w:spacing w:line="252" w:lineRule="auto"/>
        <w:ind w:right="-2"/>
        <w:rPr>
          <w:sz w:val="28"/>
          <w:szCs w:val="28"/>
          <w:lang w:eastAsia="en-US"/>
        </w:rPr>
      </w:pPr>
    </w:p>
    <w:p w:rsidR="00AA7552" w:rsidRDefault="00AA7552" w:rsidP="00AA7552">
      <w:pPr>
        <w:spacing w:line="322" w:lineRule="exact"/>
        <w:ind w:right="-2" w:firstLine="720"/>
        <w:jc w:val="both"/>
        <w:rPr>
          <w:sz w:val="28"/>
          <w:szCs w:val="28"/>
        </w:rPr>
      </w:pPr>
      <w:r>
        <w:rPr>
          <w:sz w:val="28"/>
          <w:szCs w:val="28"/>
        </w:rPr>
        <w:t xml:space="preserve">Керуючись ст.ст. </w:t>
      </w:r>
      <w:r>
        <w:rPr>
          <w:sz w:val="28"/>
          <w:szCs w:val="28"/>
          <w:lang w:eastAsia="ru-RU"/>
        </w:rPr>
        <w:t xml:space="preserve">19, 141, 150, 151, 153, 155, 157, 158, 164, 165, 171 </w:t>
      </w:r>
      <w:r>
        <w:rPr>
          <w:sz w:val="28"/>
          <w:szCs w:val="28"/>
        </w:rPr>
        <w:t>Сімейного Кодексу України, Законом України «Про місцеве самоврядування в Україні»,</w:t>
      </w:r>
      <w:r>
        <w:rPr>
          <w:sz w:val="28"/>
          <w:szCs w:val="28"/>
          <w:lang w:eastAsia="ru-RU"/>
        </w:rPr>
        <w:t xml:space="preserve"> </w:t>
      </w:r>
      <w:r>
        <w:rPr>
          <w:sz w:val="28"/>
          <w:szCs w:val="28"/>
        </w:rPr>
        <w:t xml:space="preserve">постановою Кабінету Міністрів України від 24 вересня 2008 року № 866 «Питання діяльності органів опіки та піклування, пов'язаної із захистом прав дитини», </w:t>
      </w:r>
      <w:r>
        <w:rPr>
          <w:rFonts w:eastAsia="Calibri"/>
          <w:sz w:val="28"/>
          <w:szCs w:val="28"/>
        </w:rPr>
        <w:t>ухвалою -,-, міського суду -,-, області від -,-, року (справа № -,-, провадження № -,-,)</w:t>
      </w:r>
      <w:r>
        <w:rPr>
          <w:sz w:val="28"/>
          <w:szCs w:val="28"/>
        </w:rPr>
        <w:t xml:space="preserve">, </w:t>
      </w:r>
      <w:r>
        <w:rPr>
          <w:rFonts w:eastAsia="Calibri"/>
          <w:sz w:val="28"/>
          <w:szCs w:val="28"/>
        </w:rPr>
        <w:t xml:space="preserve">ухвалою -,-, міського суду </w:t>
      </w:r>
      <w:r w:rsidR="00745F8A">
        <w:rPr>
          <w:rFonts w:eastAsia="Calibri"/>
          <w:sz w:val="28"/>
          <w:szCs w:val="28"/>
        </w:rPr>
        <w:t>-,</w:t>
      </w:r>
      <w:r>
        <w:rPr>
          <w:rFonts w:eastAsia="Calibri"/>
          <w:sz w:val="28"/>
          <w:szCs w:val="28"/>
        </w:rPr>
        <w:t xml:space="preserve"> області від -,-,-, року (справа № -,-, провадження № -, -,) </w:t>
      </w:r>
      <w:r>
        <w:rPr>
          <w:sz w:val="28"/>
          <w:szCs w:val="28"/>
          <w:lang w:eastAsia="ru-RU"/>
        </w:rPr>
        <w:t>р</w:t>
      </w:r>
      <w:r>
        <w:rPr>
          <w:sz w:val="28"/>
          <w:szCs w:val="28"/>
        </w:rPr>
        <w:t>ішенням виконавчого комітету від 21.01.2016 р. № 36 «Про затвердження Положення про комісію з питань захисту прав дитини виконавчого комітету міської ради», беручи до уваги рекомендації комісії з питань захисту прав дитини, з метою забезпечення реалізації прав, свобод та законних інтересів дитини, виконавчий комітет Івано-Франківської міської ради</w:t>
      </w:r>
    </w:p>
    <w:p w:rsidR="00AA7552" w:rsidRDefault="00AA7552" w:rsidP="00AA7552">
      <w:pPr>
        <w:spacing w:line="322" w:lineRule="exact"/>
        <w:ind w:right="-2" w:firstLine="720"/>
        <w:jc w:val="center"/>
        <w:rPr>
          <w:sz w:val="28"/>
          <w:szCs w:val="28"/>
        </w:rPr>
      </w:pPr>
      <w:r>
        <w:rPr>
          <w:sz w:val="28"/>
          <w:szCs w:val="28"/>
        </w:rPr>
        <w:t>вирішив:</w:t>
      </w:r>
    </w:p>
    <w:p w:rsidR="00AA7552" w:rsidRDefault="00AA7552" w:rsidP="00AA7552">
      <w:pPr>
        <w:spacing w:line="322" w:lineRule="exact"/>
        <w:ind w:right="-2" w:firstLine="720"/>
        <w:jc w:val="center"/>
        <w:rPr>
          <w:sz w:val="28"/>
          <w:szCs w:val="28"/>
        </w:rPr>
      </w:pPr>
    </w:p>
    <w:p w:rsidR="00AA7552" w:rsidRDefault="00AA7552" w:rsidP="00AA7552">
      <w:pPr>
        <w:tabs>
          <w:tab w:val="left" w:pos="1785"/>
        </w:tabs>
        <w:jc w:val="both"/>
        <w:rPr>
          <w:rFonts w:eastAsia="Calibri"/>
          <w:sz w:val="28"/>
          <w:szCs w:val="28"/>
        </w:rPr>
      </w:pPr>
      <w:r>
        <w:rPr>
          <w:sz w:val="28"/>
          <w:szCs w:val="28"/>
        </w:rPr>
        <w:t>1. Надати -,-, міському суду -,-, області висновок</w:t>
      </w:r>
      <w:r>
        <w:rPr>
          <w:b/>
          <w:sz w:val="28"/>
          <w:szCs w:val="28"/>
        </w:rPr>
        <w:t xml:space="preserve"> </w:t>
      </w:r>
      <w:r>
        <w:rPr>
          <w:sz w:val="28"/>
          <w:szCs w:val="28"/>
        </w:rPr>
        <w:t>щодо доцільності (недоцільності)</w:t>
      </w:r>
      <w:r>
        <w:rPr>
          <w:rFonts w:eastAsia="Calibri"/>
          <w:sz w:val="28"/>
          <w:szCs w:val="28"/>
        </w:rPr>
        <w:t xml:space="preserve"> позбавлення батьківських прав -,-,-,</w:t>
      </w:r>
      <w:r>
        <w:rPr>
          <w:rFonts w:eastAsia="Calibri"/>
          <w:sz w:val="28"/>
          <w:szCs w:val="28"/>
          <w:lang w:eastAsia="en-US"/>
        </w:rPr>
        <w:t xml:space="preserve"> стосовно сина -,-,-, -,-, року народження </w:t>
      </w:r>
      <w:r>
        <w:rPr>
          <w:sz w:val="28"/>
          <w:szCs w:val="28"/>
        </w:rPr>
        <w:t>(додаток 1).</w:t>
      </w:r>
    </w:p>
    <w:p w:rsidR="00AA7552" w:rsidRPr="00AA7552" w:rsidRDefault="00AA7552" w:rsidP="00AA7552">
      <w:pPr>
        <w:tabs>
          <w:tab w:val="left" w:pos="1785"/>
        </w:tabs>
        <w:jc w:val="both"/>
        <w:rPr>
          <w:rFonts w:eastAsia="Calibri"/>
          <w:sz w:val="28"/>
          <w:szCs w:val="28"/>
        </w:rPr>
      </w:pPr>
      <w:r>
        <w:rPr>
          <w:sz w:val="28"/>
          <w:szCs w:val="28"/>
        </w:rPr>
        <w:t>2. Надати -,-,-, міському суду -,-, області висновок</w:t>
      </w:r>
      <w:r>
        <w:rPr>
          <w:b/>
          <w:sz w:val="28"/>
          <w:szCs w:val="28"/>
        </w:rPr>
        <w:t xml:space="preserve"> </w:t>
      </w:r>
      <w:r>
        <w:rPr>
          <w:sz w:val="28"/>
          <w:szCs w:val="28"/>
        </w:rPr>
        <w:t>щодо доцільності (недоцільності)</w:t>
      </w:r>
      <w:r>
        <w:rPr>
          <w:rFonts w:eastAsia="Calibri"/>
          <w:sz w:val="28"/>
          <w:szCs w:val="28"/>
        </w:rPr>
        <w:t xml:space="preserve"> позбавлення батьківських прав -,-, стосовно дітей -,-,-, -,-, року народження, та -,-,-, -,-, року народження </w:t>
      </w:r>
      <w:r>
        <w:rPr>
          <w:sz w:val="28"/>
          <w:szCs w:val="28"/>
        </w:rPr>
        <w:t>(додаток 2).</w:t>
      </w:r>
    </w:p>
    <w:p w:rsidR="00AA7552" w:rsidRDefault="00AA7552" w:rsidP="00AA7552">
      <w:pPr>
        <w:jc w:val="both"/>
        <w:rPr>
          <w:sz w:val="28"/>
          <w:szCs w:val="28"/>
          <w:lang w:eastAsia="ru-RU"/>
        </w:rPr>
      </w:pPr>
      <w:r>
        <w:rPr>
          <w:sz w:val="28"/>
          <w:szCs w:val="28"/>
          <w:lang w:eastAsia="ru-RU"/>
        </w:rPr>
        <w:t>3. Встановити такий порядок участі батькові -,-, у вихованні -,-,-, -,-, року народження: -,-, субота,  -,-,</w:t>
      </w:r>
      <w:r w:rsidR="0073605F">
        <w:rPr>
          <w:sz w:val="28"/>
          <w:szCs w:val="28"/>
          <w:lang w:eastAsia="ru-RU"/>
        </w:rPr>
        <w:t xml:space="preserve"> </w:t>
      </w:r>
      <w:r>
        <w:rPr>
          <w:sz w:val="28"/>
          <w:szCs w:val="28"/>
          <w:lang w:eastAsia="ru-RU"/>
        </w:rPr>
        <w:t>неділя місяця з -, -, год. до -,-, год. за згодою матері дитини -,-,.</w:t>
      </w:r>
    </w:p>
    <w:p w:rsidR="00AA7552" w:rsidRDefault="00AA7552" w:rsidP="00AA7552">
      <w:pPr>
        <w:jc w:val="both"/>
        <w:rPr>
          <w:sz w:val="28"/>
          <w:szCs w:val="28"/>
          <w:lang w:eastAsia="ru-RU"/>
        </w:rPr>
      </w:pPr>
      <w:r>
        <w:rPr>
          <w:sz w:val="28"/>
          <w:szCs w:val="28"/>
          <w:lang w:eastAsia="ru-RU"/>
        </w:rPr>
        <w:t>4.Контроль за виконанням рішення покласти на заступника міського голови Олександра Левицького.</w:t>
      </w:r>
    </w:p>
    <w:p w:rsidR="00AA7552" w:rsidRDefault="00AA7552" w:rsidP="00AA7552">
      <w:pPr>
        <w:ind w:right="-2"/>
        <w:jc w:val="both"/>
        <w:rPr>
          <w:sz w:val="28"/>
          <w:szCs w:val="28"/>
          <w:lang w:eastAsia="ru-RU"/>
        </w:rPr>
      </w:pPr>
    </w:p>
    <w:p w:rsidR="00AA7552" w:rsidRDefault="00AA7552" w:rsidP="00AA7552">
      <w:pPr>
        <w:ind w:right="-2"/>
        <w:jc w:val="both"/>
        <w:rPr>
          <w:sz w:val="28"/>
          <w:szCs w:val="28"/>
          <w:lang w:eastAsia="ru-RU"/>
        </w:rPr>
      </w:pPr>
    </w:p>
    <w:p w:rsidR="00AA7552" w:rsidRDefault="00AA7552" w:rsidP="00AA7552">
      <w:pPr>
        <w:ind w:right="-2"/>
        <w:jc w:val="both"/>
        <w:rPr>
          <w:sz w:val="28"/>
          <w:szCs w:val="28"/>
        </w:rPr>
      </w:pPr>
    </w:p>
    <w:p w:rsidR="00AA7552" w:rsidRDefault="00AA7552" w:rsidP="00745F8A">
      <w:pPr>
        <w:tabs>
          <w:tab w:val="left" w:pos="0"/>
        </w:tabs>
        <w:spacing w:line="252" w:lineRule="auto"/>
        <w:ind w:right="-2"/>
        <w:rPr>
          <w:sz w:val="28"/>
          <w:szCs w:val="28"/>
          <w:lang w:eastAsia="en-US"/>
        </w:rPr>
      </w:pPr>
      <w:r>
        <w:rPr>
          <w:sz w:val="28"/>
          <w:szCs w:val="28"/>
          <w:lang w:eastAsia="en-US"/>
        </w:rPr>
        <w:t>Міський голова</w:t>
      </w:r>
      <w:r>
        <w:rPr>
          <w:sz w:val="28"/>
          <w:szCs w:val="28"/>
          <w:lang w:eastAsia="en-US"/>
        </w:rPr>
        <w:tab/>
      </w:r>
      <w:r>
        <w:rPr>
          <w:sz w:val="28"/>
          <w:szCs w:val="28"/>
          <w:lang w:eastAsia="en-US"/>
        </w:rPr>
        <w:tab/>
      </w:r>
      <w:r>
        <w:rPr>
          <w:sz w:val="28"/>
          <w:szCs w:val="28"/>
          <w:lang w:eastAsia="en-US"/>
        </w:rPr>
        <w:tab/>
      </w:r>
      <w:r>
        <w:rPr>
          <w:sz w:val="28"/>
          <w:szCs w:val="28"/>
          <w:lang w:eastAsia="en-US"/>
        </w:rPr>
        <w:tab/>
        <w:t xml:space="preserve">                                      Руслан Марцінків</w:t>
      </w:r>
    </w:p>
    <w:p w:rsidR="00AA7552" w:rsidRDefault="00AA7552" w:rsidP="00AA7552">
      <w:pPr>
        <w:tabs>
          <w:tab w:val="left" w:pos="709"/>
          <w:tab w:val="left" w:pos="6565"/>
          <w:tab w:val="left" w:pos="8025"/>
          <w:tab w:val="right" w:pos="9355"/>
        </w:tabs>
        <w:rPr>
          <w:sz w:val="28"/>
          <w:szCs w:val="28"/>
        </w:rPr>
      </w:pPr>
    </w:p>
    <w:p w:rsidR="00AA7552" w:rsidRDefault="00AA7552" w:rsidP="00AA7552">
      <w:pPr>
        <w:tabs>
          <w:tab w:val="left" w:pos="709"/>
          <w:tab w:val="left" w:pos="6565"/>
          <w:tab w:val="left" w:pos="8025"/>
          <w:tab w:val="right" w:pos="9355"/>
        </w:tabs>
        <w:ind w:left="5664"/>
        <w:rPr>
          <w:sz w:val="28"/>
          <w:szCs w:val="28"/>
        </w:rPr>
      </w:pPr>
      <w:r>
        <w:rPr>
          <w:sz w:val="28"/>
          <w:szCs w:val="28"/>
        </w:rPr>
        <w:lastRenderedPageBreak/>
        <w:t>Додаток 1</w:t>
      </w:r>
    </w:p>
    <w:p w:rsidR="00AA7552" w:rsidRDefault="00AA7552" w:rsidP="00AA7552">
      <w:pPr>
        <w:tabs>
          <w:tab w:val="left" w:pos="709"/>
          <w:tab w:val="left" w:pos="6565"/>
          <w:tab w:val="left" w:pos="8025"/>
          <w:tab w:val="right" w:pos="9355"/>
        </w:tabs>
        <w:ind w:left="5664"/>
        <w:rPr>
          <w:sz w:val="28"/>
          <w:szCs w:val="28"/>
        </w:rPr>
      </w:pPr>
      <w:r>
        <w:rPr>
          <w:sz w:val="28"/>
          <w:szCs w:val="28"/>
        </w:rPr>
        <w:t>до рішення виконавчого</w:t>
      </w:r>
    </w:p>
    <w:p w:rsidR="00AA7552" w:rsidRDefault="00AA7552" w:rsidP="00AA7552">
      <w:pPr>
        <w:tabs>
          <w:tab w:val="left" w:pos="6565"/>
        </w:tabs>
        <w:ind w:left="5664"/>
        <w:rPr>
          <w:sz w:val="28"/>
          <w:szCs w:val="28"/>
        </w:rPr>
      </w:pPr>
      <w:r>
        <w:rPr>
          <w:sz w:val="28"/>
          <w:szCs w:val="28"/>
        </w:rPr>
        <w:t>комітету міської ради</w:t>
      </w:r>
    </w:p>
    <w:p w:rsidR="00AA7552" w:rsidRDefault="00AA7552" w:rsidP="00AA7552">
      <w:pPr>
        <w:tabs>
          <w:tab w:val="left" w:pos="6565"/>
        </w:tabs>
        <w:ind w:left="5664"/>
        <w:rPr>
          <w:sz w:val="28"/>
          <w:szCs w:val="28"/>
        </w:rPr>
      </w:pPr>
      <w:r>
        <w:rPr>
          <w:sz w:val="28"/>
          <w:szCs w:val="28"/>
        </w:rPr>
        <w:t>від _____________№_____</w:t>
      </w:r>
    </w:p>
    <w:p w:rsidR="00AA7552" w:rsidRDefault="00AA7552" w:rsidP="00AA7552">
      <w:pPr>
        <w:tabs>
          <w:tab w:val="left" w:pos="1759"/>
        </w:tabs>
        <w:rPr>
          <w:noProof/>
          <w:sz w:val="28"/>
          <w:szCs w:val="28"/>
        </w:rPr>
      </w:pPr>
    </w:p>
    <w:p w:rsidR="00AA7552" w:rsidRDefault="00AA7552" w:rsidP="00AA7552">
      <w:pPr>
        <w:tabs>
          <w:tab w:val="left" w:pos="1759"/>
        </w:tabs>
        <w:ind w:firstLine="708"/>
        <w:jc w:val="center"/>
        <w:rPr>
          <w:noProof/>
          <w:sz w:val="28"/>
          <w:szCs w:val="28"/>
        </w:rPr>
      </w:pPr>
      <w:r>
        <w:rPr>
          <w:noProof/>
          <w:sz w:val="28"/>
          <w:szCs w:val="28"/>
        </w:rPr>
        <w:t>Висновок</w:t>
      </w:r>
    </w:p>
    <w:p w:rsidR="00AA7552" w:rsidRDefault="00AA7552" w:rsidP="00AA7552">
      <w:pPr>
        <w:tabs>
          <w:tab w:val="left" w:pos="1759"/>
        </w:tabs>
        <w:ind w:firstLine="708"/>
        <w:jc w:val="center"/>
        <w:rPr>
          <w:rFonts w:eastAsia="Calibri"/>
          <w:b/>
          <w:sz w:val="28"/>
          <w:szCs w:val="28"/>
        </w:rPr>
      </w:pPr>
      <w:r>
        <w:rPr>
          <w:noProof/>
          <w:sz w:val="28"/>
          <w:szCs w:val="28"/>
        </w:rPr>
        <w:t xml:space="preserve">щодо доцільності (недоцільності) </w:t>
      </w:r>
    </w:p>
    <w:p w:rsidR="00AA7552" w:rsidRDefault="00AA7552" w:rsidP="00AA7552">
      <w:pPr>
        <w:tabs>
          <w:tab w:val="left" w:pos="1785"/>
        </w:tabs>
        <w:jc w:val="center"/>
        <w:rPr>
          <w:rFonts w:eastAsia="Calibri"/>
          <w:sz w:val="28"/>
          <w:szCs w:val="28"/>
        </w:rPr>
      </w:pPr>
      <w:r>
        <w:rPr>
          <w:rFonts w:eastAsia="Calibri"/>
          <w:sz w:val="28"/>
          <w:szCs w:val="28"/>
        </w:rPr>
        <w:t xml:space="preserve"> позбавлення батьківських прав</w:t>
      </w:r>
    </w:p>
    <w:p w:rsidR="00AA7552" w:rsidRDefault="00745F8A" w:rsidP="00AA7552">
      <w:pPr>
        <w:jc w:val="center"/>
        <w:rPr>
          <w:rFonts w:eastAsia="Calibri"/>
          <w:sz w:val="28"/>
          <w:szCs w:val="28"/>
          <w:lang w:eastAsia="en-US"/>
        </w:rPr>
      </w:pPr>
      <w:r>
        <w:rPr>
          <w:rFonts w:eastAsia="Calibri"/>
          <w:sz w:val="28"/>
          <w:szCs w:val="28"/>
          <w:lang w:eastAsia="en-US"/>
        </w:rPr>
        <w:t>-,-,-,</w:t>
      </w:r>
      <w:r w:rsidR="00AA7552">
        <w:rPr>
          <w:rFonts w:eastAsia="Calibri"/>
          <w:sz w:val="28"/>
          <w:szCs w:val="28"/>
          <w:lang w:eastAsia="en-US"/>
        </w:rPr>
        <w:t xml:space="preserve"> стосовно сина </w:t>
      </w:r>
      <w:r>
        <w:rPr>
          <w:rFonts w:eastAsia="Calibri"/>
          <w:sz w:val="28"/>
          <w:szCs w:val="28"/>
          <w:lang w:eastAsia="en-US"/>
        </w:rPr>
        <w:t>-,-,-,</w:t>
      </w:r>
      <w:r w:rsidR="00AA7552">
        <w:rPr>
          <w:rFonts w:eastAsia="Calibri"/>
          <w:sz w:val="28"/>
          <w:szCs w:val="28"/>
          <w:lang w:eastAsia="en-US"/>
        </w:rPr>
        <w:t xml:space="preserve"> </w:t>
      </w:r>
      <w:r>
        <w:rPr>
          <w:rFonts w:eastAsia="Calibri"/>
          <w:sz w:val="28"/>
          <w:szCs w:val="28"/>
          <w:lang w:eastAsia="en-US"/>
        </w:rPr>
        <w:t>-,-,-,</w:t>
      </w:r>
      <w:r w:rsidR="00AA7552">
        <w:rPr>
          <w:rFonts w:eastAsia="Calibri"/>
          <w:sz w:val="28"/>
          <w:szCs w:val="28"/>
          <w:lang w:eastAsia="en-US"/>
        </w:rPr>
        <w:t xml:space="preserve"> року народження</w:t>
      </w:r>
      <w:r w:rsidR="00F55E90">
        <w:rPr>
          <w:rFonts w:eastAsia="Calibri"/>
          <w:sz w:val="28"/>
          <w:szCs w:val="28"/>
          <w:lang w:eastAsia="en-US"/>
        </w:rPr>
        <w:t>.</w:t>
      </w:r>
    </w:p>
    <w:p w:rsidR="00AA7552" w:rsidRDefault="00AA7552" w:rsidP="00AA7552">
      <w:pPr>
        <w:rPr>
          <w:rFonts w:eastAsia="Calibri"/>
          <w:sz w:val="28"/>
          <w:szCs w:val="28"/>
          <w:lang w:eastAsia="en-US"/>
        </w:rPr>
      </w:pPr>
    </w:p>
    <w:p w:rsidR="00AA7552" w:rsidRDefault="00AA7552" w:rsidP="00AA7552">
      <w:pPr>
        <w:ind w:firstLine="708"/>
        <w:jc w:val="both"/>
        <w:rPr>
          <w:rFonts w:eastAsia="Calibri"/>
          <w:sz w:val="28"/>
          <w:szCs w:val="28"/>
          <w:lang w:eastAsia="en-US"/>
        </w:rPr>
      </w:pPr>
      <w:r>
        <w:rPr>
          <w:rFonts w:eastAsia="Calibri"/>
          <w:sz w:val="28"/>
          <w:szCs w:val="28"/>
          <w:lang w:eastAsia="en-US"/>
        </w:rPr>
        <w:t xml:space="preserve">В </w:t>
      </w:r>
      <w:r w:rsidR="0030727D">
        <w:rPr>
          <w:rFonts w:eastAsia="Calibri"/>
          <w:sz w:val="28"/>
          <w:szCs w:val="28"/>
          <w:lang w:eastAsia="en-US"/>
        </w:rPr>
        <w:t>-,-,</w:t>
      </w:r>
      <w:r>
        <w:rPr>
          <w:rFonts w:eastAsia="Calibri"/>
          <w:sz w:val="28"/>
          <w:szCs w:val="28"/>
          <w:lang w:eastAsia="en-US"/>
        </w:rPr>
        <w:t xml:space="preserve"> міському суді розглядається справа за позовом </w:t>
      </w:r>
      <w:r w:rsidR="0030727D">
        <w:rPr>
          <w:rFonts w:eastAsia="Calibri"/>
          <w:sz w:val="28"/>
          <w:szCs w:val="28"/>
          <w:lang w:eastAsia="en-US"/>
        </w:rPr>
        <w:t>-,-,-,</w:t>
      </w:r>
      <w:r>
        <w:rPr>
          <w:rFonts w:eastAsia="Calibri"/>
          <w:sz w:val="28"/>
          <w:szCs w:val="28"/>
          <w:lang w:eastAsia="en-US"/>
        </w:rPr>
        <w:t xml:space="preserve"> до </w:t>
      </w:r>
      <w:r w:rsidR="0030727D">
        <w:rPr>
          <w:rFonts w:eastAsia="Calibri"/>
          <w:sz w:val="28"/>
          <w:szCs w:val="28"/>
          <w:lang w:eastAsia="en-US"/>
        </w:rPr>
        <w:t>-,-,-,</w:t>
      </w:r>
      <w:r>
        <w:rPr>
          <w:rFonts w:eastAsia="Calibri"/>
          <w:sz w:val="28"/>
          <w:szCs w:val="28"/>
          <w:lang w:eastAsia="en-US"/>
        </w:rPr>
        <w:t xml:space="preserve"> про позбавлення його батьківських прав стосовно сина </w:t>
      </w:r>
      <w:r w:rsidR="00F55E90">
        <w:rPr>
          <w:rFonts w:eastAsia="Calibri"/>
          <w:sz w:val="28"/>
          <w:szCs w:val="28"/>
          <w:lang w:eastAsia="en-US"/>
        </w:rPr>
        <w:t>-,-.-,</w:t>
      </w:r>
      <w:r>
        <w:rPr>
          <w:rFonts w:eastAsia="Calibri"/>
          <w:sz w:val="28"/>
          <w:szCs w:val="28"/>
          <w:lang w:eastAsia="en-US"/>
        </w:rPr>
        <w:t xml:space="preserve"> </w:t>
      </w:r>
      <w:r w:rsidR="00F55E90">
        <w:rPr>
          <w:rFonts w:eastAsia="Calibri"/>
          <w:sz w:val="28"/>
          <w:szCs w:val="28"/>
          <w:lang w:eastAsia="en-US"/>
        </w:rPr>
        <w:t>-</w:t>
      </w:r>
      <w:r>
        <w:rPr>
          <w:rFonts w:eastAsia="Calibri"/>
          <w:sz w:val="28"/>
          <w:szCs w:val="28"/>
          <w:lang w:eastAsia="en-US"/>
        </w:rPr>
        <w:t xml:space="preserve"> року народження. Ухвалою суду орган опіки та піклування зобов’язано надати висновок у даній справі.</w:t>
      </w:r>
    </w:p>
    <w:p w:rsidR="00AA7552" w:rsidRDefault="00AA7552" w:rsidP="00AA7552">
      <w:pPr>
        <w:ind w:firstLine="708"/>
        <w:jc w:val="both"/>
        <w:rPr>
          <w:rFonts w:eastAsia="Calibri"/>
          <w:sz w:val="28"/>
          <w:szCs w:val="28"/>
          <w:lang w:eastAsia="en-US"/>
        </w:rPr>
      </w:pPr>
      <w:r>
        <w:rPr>
          <w:rFonts w:eastAsia="Calibri"/>
          <w:sz w:val="28"/>
          <w:szCs w:val="28"/>
          <w:lang w:eastAsia="en-US"/>
        </w:rPr>
        <w:t xml:space="preserve">Рішенням </w:t>
      </w:r>
      <w:r w:rsidR="00F55E90">
        <w:rPr>
          <w:rFonts w:eastAsia="Calibri"/>
          <w:sz w:val="28"/>
          <w:szCs w:val="28"/>
          <w:lang w:eastAsia="en-US"/>
        </w:rPr>
        <w:t>-,-,</w:t>
      </w:r>
      <w:r>
        <w:rPr>
          <w:rFonts w:eastAsia="Calibri"/>
          <w:sz w:val="28"/>
          <w:szCs w:val="28"/>
          <w:lang w:eastAsia="en-US"/>
        </w:rPr>
        <w:t xml:space="preserve"> міського суду від </w:t>
      </w:r>
      <w:r w:rsidR="00F55E90">
        <w:rPr>
          <w:rFonts w:eastAsia="Calibri"/>
          <w:sz w:val="28"/>
          <w:szCs w:val="28"/>
          <w:lang w:eastAsia="en-US"/>
        </w:rPr>
        <w:t>-,-,-,</w:t>
      </w:r>
      <w:r>
        <w:rPr>
          <w:rFonts w:eastAsia="Calibri"/>
          <w:sz w:val="28"/>
          <w:szCs w:val="28"/>
          <w:lang w:eastAsia="en-US"/>
        </w:rPr>
        <w:t xml:space="preserve"> року шлюб між подружжям розірвано. </w:t>
      </w:r>
    </w:p>
    <w:p w:rsidR="00AA7552" w:rsidRDefault="00497EFA" w:rsidP="00AA7552">
      <w:pPr>
        <w:ind w:firstLine="708"/>
        <w:jc w:val="both"/>
        <w:rPr>
          <w:rFonts w:eastAsia="Calibri"/>
          <w:sz w:val="28"/>
          <w:szCs w:val="28"/>
          <w:lang w:eastAsia="en-US"/>
        </w:rPr>
      </w:pPr>
      <w:r>
        <w:rPr>
          <w:rFonts w:eastAsia="Calibri"/>
          <w:sz w:val="28"/>
          <w:szCs w:val="28"/>
          <w:lang w:eastAsia="en-US"/>
        </w:rPr>
        <w:t>-,-,</w:t>
      </w:r>
      <w:r w:rsidR="00AA7552">
        <w:rPr>
          <w:rFonts w:eastAsia="Calibri"/>
          <w:sz w:val="28"/>
          <w:szCs w:val="28"/>
          <w:lang w:eastAsia="en-US"/>
        </w:rPr>
        <w:t xml:space="preserve"> року рішенням </w:t>
      </w:r>
      <w:r>
        <w:rPr>
          <w:rFonts w:eastAsia="Calibri"/>
          <w:sz w:val="28"/>
          <w:szCs w:val="28"/>
          <w:lang w:eastAsia="en-US"/>
        </w:rPr>
        <w:t>-,-,</w:t>
      </w:r>
      <w:r w:rsidR="00AA7552">
        <w:rPr>
          <w:rFonts w:eastAsia="Calibri"/>
          <w:sz w:val="28"/>
          <w:szCs w:val="28"/>
          <w:lang w:eastAsia="en-US"/>
        </w:rPr>
        <w:t xml:space="preserve"> міського суду призначено стягувати з </w:t>
      </w:r>
      <w:r>
        <w:rPr>
          <w:rFonts w:eastAsia="Calibri"/>
          <w:sz w:val="28"/>
          <w:szCs w:val="28"/>
          <w:lang w:eastAsia="en-US"/>
        </w:rPr>
        <w:t>-,-,</w:t>
      </w:r>
      <w:r w:rsidR="00AA7552">
        <w:rPr>
          <w:rFonts w:eastAsia="Calibri"/>
          <w:sz w:val="28"/>
          <w:szCs w:val="28"/>
          <w:lang w:eastAsia="en-US"/>
        </w:rPr>
        <w:t xml:space="preserve"> аліменти на користь </w:t>
      </w:r>
      <w:r>
        <w:rPr>
          <w:rFonts w:eastAsia="Calibri"/>
          <w:sz w:val="28"/>
          <w:szCs w:val="28"/>
          <w:lang w:eastAsia="en-US"/>
        </w:rPr>
        <w:t>-,-,</w:t>
      </w:r>
      <w:r w:rsidR="00AA7552">
        <w:rPr>
          <w:rFonts w:eastAsia="Calibri"/>
          <w:sz w:val="28"/>
          <w:szCs w:val="28"/>
          <w:lang w:eastAsia="en-US"/>
        </w:rPr>
        <w:t xml:space="preserve"> на утримання сина </w:t>
      </w:r>
      <w:r>
        <w:rPr>
          <w:rFonts w:eastAsia="Calibri"/>
          <w:sz w:val="28"/>
          <w:szCs w:val="28"/>
          <w:lang w:eastAsia="en-US"/>
        </w:rPr>
        <w:t>-,-,-</w:t>
      </w:r>
      <w:r w:rsidR="00AA7552">
        <w:rPr>
          <w:rFonts w:eastAsia="Calibri"/>
          <w:sz w:val="28"/>
          <w:szCs w:val="28"/>
          <w:lang w:eastAsia="en-US"/>
        </w:rPr>
        <w:t xml:space="preserve">, </w:t>
      </w:r>
      <w:r>
        <w:rPr>
          <w:rFonts w:eastAsia="Calibri"/>
          <w:sz w:val="28"/>
          <w:szCs w:val="28"/>
          <w:lang w:eastAsia="en-US"/>
        </w:rPr>
        <w:t>-,-,</w:t>
      </w:r>
      <w:r w:rsidR="00AA7552">
        <w:rPr>
          <w:rFonts w:eastAsia="Calibri"/>
          <w:sz w:val="28"/>
          <w:szCs w:val="28"/>
          <w:lang w:eastAsia="en-US"/>
        </w:rPr>
        <w:t xml:space="preserve"> року народження, в розмірі </w:t>
      </w:r>
      <w:r>
        <w:rPr>
          <w:rFonts w:eastAsia="Calibri"/>
          <w:sz w:val="28"/>
          <w:szCs w:val="28"/>
          <w:lang w:eastAsia="en-US"/>
        </w:rPr>
        <w:t>-,-,</w:t>
      </w:r>
      <w:r w:rsidR="00AA7552">
        <w:rPr>
          <w:rFonts w:eastAsia="Calibri"/>
          <w:sz w:val="28"/>
          <w:szCs w:val="28"/>
          <w:lang w:eastAsia="en-US"/>
        </w:rPr>
        <w:t xml:space="preserve"> частки від заробітку щомісячно до досягненням дитиною повноліття. Згідно з довідкою-розрахунком міського відділу державної виконавчої служби Головного територіального управління юстиції в </w:t>
      </w:r>
      <w:r>
        <w:rPr>
          <w:rFonts w:eastAsia="Calibri"/>
          <w:sz w:val="28"/>
          <w:szCs w:val="28"/>
          <w:lang w:eastAsia="en-US"/>
        </w:rPr>
        <w:t>-,-,</w:t>
      </w:r>
      <w:r w:rsidR="00AA7552">
        <w:rPr>
          <w:rFonts w:eastAsia="Calibri"/>
          <w:sz w:val="28"/>
          <w:szCs w:val="28"/>
          <w:lang w:eastAsia="en-US"/>
        </w:rPr>
        <w:t xml:space="preserve"> області від </w:t>
      </w:r>
      <w:r>
        <w:rPr>
          <w:rFonts w:eastAsia="Calibri"/>
          <w:sz w:val="28"/>
          <w:szCs w:val="28"/>
          <w:lang w:eastAsia="en-US"/>
        </w:rPr>
        <w:t>-,-,</w:t>
      </w:r>
      <w:r w:rsidR="00AA7552">
        <w:rPr>
          <w:rFonts w:eastAsia="Calibri"/>
          <w:sz w:val="28"/>
          <w:szCs w:val="28"/>
          <w:lang w:eastAsia="en-US"/>
        </w:rPr>
        <w:t xml:space="preserve"> р. №</w:t>
      </w:r>
      <w:r>
        <w:rPr>
          <w:rFonts w:eastAsia="Calibri"/>
          <w:sz w:val="28"/>
          <w:szCs w:val="28"/>
          <w:lang w:eastAsia="en-US"/>
        </w:rPr>
        <w:t>-,-,</w:t>
      </w:r>
      <w:r w:rsidR="00AA7552">
        <w:rPr>
          <w:rFonts w:eastAsia="Calibri"/>
          <w:sz w:val="28"/>
          <w:szCs w:val="28"/>
          <w:lang w:eastAsia="en-US"/>
        </w:rPr>
        <w:t xml:space="preserve"> відомо, що заборгованість станом на </w:t>
      </w:r>
      <w:r w:rsidR="003249C3">
        <w:rPr>
          <w:rFonts w:eastAsia="Calibri"/>
          <w:sz w:val="28"/>
          <w:szCs w:val="28"/>
          <w:lang w:eastAsia="en-US"/>
        </w:rPr>
        <w:t xml:space="preserve">-,-, </w:t>
      </w:r>
      <w:r w:rsidR="00AA7552">
        <w:rPr>
          <w:rFonts w:eastAsia="Calibri"/>
          <w:sz w:val="28"/>
          <w:szCs w:val="28"/>
          <w:lang w:eastAsia="en-US"/>
        </w:rPr>
        <w:t xml:space="preserve"> р. по стягненню аліментних платежів з </w:t>
      </w:r>
      <w:r w:rsidR="003249C3">
        <w:rPr>
          <w:rFonts w:eastAsia="Calibri"/>
          <w:sz w:val="28"/>
          <w:szCs w:val="28"/>
          <w:lang w:eastAsia="en-US"/>
        </w:rPr>
        <w:t>-,-,</w:t>
      </w:r>
      <w:r w:rsidR="00AA7552">
        <w:rPr>
          <w:rFonts w:eastAsia="Calibri"/>
          <w:sz w:val="28"/>
          <w:szCs w:val="28"/>
          <w:lang w:eastAsia="en-US"/>
        </w:rPr>
        <w:t xml:space="preserve"> становить </w:t>
      </w:r>
      <w:r w:rsidR="003249C3">
        <w:rPr>
          <w:rFonts w:eastAsia="Calibri"/>
          <w:sz w:val="28"/>
          <w:szCs w:val="28"/>
          <w:lang w:eastAsia="en-US"/>
        </w:rPr>
        <w:t>-,-,</w:t>
      </w:r>
      <w:r w:rsidR="00AA7552">
        <w:rPr>
          <w:rFonts w:eastAsia="Calibri"/>
          <w:sz w:val="28"/>
          <w:szCs w:val="28"/>
          <w:lang w:eastAsia="en-US"/>
        </w:rPr>
        <w:t xml:space="preserve"> грн.</w:t>
      </w:r>
    </w:p>
    <w:p w:rsidR="00AA7552" w:rsidRDefault="00AA7552" w:rsidP="003249C3">
      <w:pPr>
        <w:ind w:firstLine="708"/>
        <w:jc w:val="both"/>
        <w:rPr>
          <w:rFonts w:eastAsia="Calibri"/>
          <w:sz w:val="28"/>
          <w:szCs w:val="28"/>
          <w:lang w:eastAsia="en-US"/>
        </w:rPr>
      </w:pPr>
      <w:r>
        <w:rPr>
          <w:rFonts w:eastAsia="Calibri"/>
          <w:sz w:val="28"/>
          <w:szCs w:val="28"/>
          <w:lang w:eastAsia="en-US"/>
        </w:rPr>
        <w:t xml:space="preserve">Відповідно до довідки ТзОВ </w:t>
      </w:r>
      <w:r w:rsidR="003249C3">
        <w:rPr>
          <w:rFonts w:eastAsia="Calibri"/>
          <w:sz w:val="28"/>
          <w:szCs w:val="28"/>
          <w:lang w:eastAsia="en-US"/>
        </w:rPr>
        <w:t xml:space="preserve">-,-, </w:t>
      </w:r>
      <w:r>
        <w:rPr>
          <w:rFonts w:eastAsia="Calibri"/>
          <w:sz w:val="28"/>
          <w:szCs w:val="28"/>
          <w:lang w:eastAsia="en-US"/>
        </w:rPr>
        <w:t xml:space="preserve"> від </w:t>
      </w:r>
      <w:r w:rsidR="003249C3">
        <w:rPr>
          <w:rFonts w:eastAsia="Calibri"/>
          <w:sz w:val="28"/>
          <w:szCs w:val="28"/>
          <w:lang w:eastAsia="en-US"/>
        </w:rPr>
        <w:t xml:space="preserve">-,-, </w:t>
      </w:r>
      <w:r>
        <w:rPr>
          <w:rFonts w:eastAsia="Calibri"/>
          <w:sz w:val="28"/>
          <w:szCs w:val="28"/>
          <w:lang w:eastAsia="en-US"/>
        </w:rPr>
        <w:t>р. №</w:t>
      </w:r>
      <w:r w:rsidR="003249C3">
        <w:rPr>
          <w:rFonts w:eastAsia="Calibri"/>
          <w:sz w:val="28"/>
          <w:szCs w:val="28"/>
          <w:lang w:eastAsia="en-US"/>
        </w:rPr>
        <w:t xml:space="preserve">-,-, </w:t>
      </w:r>
      <w:r>
        <w:rPr>
          <w:rFonts w:eastAsia="Calibri"/>
          <w:sz w:val="28"/>
          <w:szCs w:val="28"/>
          <w:lang w:eastAsia="en-US"/>
        </w:rPr>
        <w:t xml:space="preserve"> за адресою: м.</w:t>
      </w:r>
      <w:r w:rsidR="003249C3">
        <w:rPr>
          <w:rFonts w:eastAsia="Calibri"/>
          <w:sz w:val="28"/>
          <w:szCs w:val="28"/>
          <w:lang w:eastAsia="en-US"/>
        </w:rPr>
        <w:t>-,-</w:t>
      </w:r>
      <w:r>
        <w:rPr>
          <w:rFonts w:eastAsia="Calibri"/>
          <w:sz w:val="28"/>
          <w:szCs w:val="28"/>
          <w:lang w:eastAsia="en-US"/>
        </w:rPr>
        <w:t>, вул.</w:t>
      </w:r>
      <w:r w:rsidR="003249C3">
        <w:rPr>
          <w:rFonts w:eastAsia="Calibri"/>
          <w:sz w:val="28"/>
          <w:szCs w:val="28"/>
          <w:lang w:eastAsia="en-US"/>
        </w:rPr>
        <w:t xml:space="preserve"> -,-</w:t>
      </w:r>
      <w:r>
        <w:rPr>
          <w:rFonts w:eastAsia="Calibri"/>
          <w:sz w:val="28"/>
          <w:szCs w:val="28"/>
          <w:lang w:eastAsia="en-US"/>
        </w:rPr>
        <w:t xml:space="preserve">, </w:t>
      </w:r>
      <w:r w:rsidR="003249C3">
        <w:rPr>
          <w:rFonts w:eastAsia="Calibri"/>
          <w:sz w:val="28"/>
          <w:szCs w:val="28"/>
          <w:lang w:eastAsia="en-US"/>
        </w:rPr>
        <w:t>-,-,-</w:t>
      </w:r>
      <w:r>
        <w:rPr>
          <w:rFonts w:eastAsia="Calibri"/>
          <w:sz w:val="28"/>
          <w:szCs w:val="28"/>
          <w:lang w:eastAsia="en-US"/>
        </w:rPr>
        <w:t>, кв.</w:t>
      </w:r>
      <w:r w:rsidR="003249C3">
        <w:rPr>
          <w:rFonts w:eastAsia="Calibri"/>
          <w:sz w:val="28"/>
          <w:szCs w:val="28"/>
          <w:lang w:eastAsia="en-US"/>
        </w:rPr>
        <w:t>-, -</w:t>
      </w:r>
      <w:r>
        <w:rPr>
          <w:rFonts w:eastAsia="Calibri"/>
          <w:sz w:val="28"/>
          <w:szCs w:val="28"/>
          <w:lang w:eastAsia="en-US"/>
        </w:rPr>
        <w:t xml:space="preserve">, зареєстрована мати разом з сином, власником помешкання є </w:t>
      </w:r>
      <w:r w:rsidR="003249C3">
        <w:rPr>
          <w:rFonts w:eastAsia="Calibri"/>
          <w:sz w:val="28"/>
          <w:szCs w:val="28"/>
          <w:lang w:eastAsia="en-US"/>
        </w:rPr>
        <w:t>-,-,-,-,</w:t>
      </w:r>
      <w:r>
        <w:rPr>
          <w:rFonts w:eastAsia="Calibri"/>
          <w:sz w:val="28"/>
          <w:szCs w:val="28"/>
          <w:lang w:eastAsia="en-US"/>
        </w:rPr>
        <w:t xml:space="preserve"> працює інженером-диспетчером </w:t>
      </w:r>
      <w:r w:rsidR="003249C3">
        <w:rPr>
          <w:rFonts w:eastAsia="Calibri"/>
          <w:sz w:val="28"/>
          <w:szCs w:val="28"/>
          <w:lang w:eastAsia="en-US"/>
        </w:rPr>
        <w:t>-,</w:t>
      </w:r>
      <w:r>
        <w:rPr>
          <w:rFonts w:eastAsia="Calibri"/>
          <w:sz w:val="28"/>
          <w:szCs w:val="28"/>
          <w:lang w:eastAsia="en-US"/>
        </w:rPr>
        <w:t xml:space="preserve"> </w:t>
      </w:r>
      <w:r w:rsidR="003249C3">
        <w:rPr>
          <w:rFonts w:eastAsia="Calibri"/>
          <w:sz w:val="28"/>
          <w:szCs w:val="28"/>
          <w:lang w:eastAsia="en-US"/>
        </w:rPr>
        <w:t>-,-,</w:t>
      </w:r>
      <w:r>
        <w:rPr>
          <w:rFonts w:eastAsia="Calibri"/>
          <w:sz w:val="28"/>
          <w:szCs w:val="28"/>
          <w:lang w:eastAsia="en-US"/>
        </w:rPr>
        <w:t xml:space="preserve"> Загальна сума доходу за липень-грудень </w:t>
      </w:r>
      <w:r w:rsidR="003249C3">
        <w:rPr>
          <w:rFonts w:eastAsia="Calibri"/>
          <w:sz w:val="28"/>
          <w:szCs w:val="28"/>
          <w:lang w:eastAsia="en-US"/>
        </w:rPr>
        <w:t>-</w:t>
      </w:r>
      <w:r>
        <w:rPr>
          <w:rFonts w:eastAsia="Calibri"/>
          <w:sz w:val="28"/>
          <w:szCs w:val="28"/>
          <w:lang w:eastAsia="en-US"/>
        </w:rPr>
        <w:t xml:space="preserve"> року становить </w:t>
      </w:r>
      <w:r w:rsidR="003249C3">
        <w:rPr>
          <w:rFonts w:eastAsia="Calibri"/>
          <w:sz w:val="28"/>
          <w:szCs w:val="28"/>
          <w:lang w:eastAsia="en-US"/>
        </w:rPr>
        <w:t>-,</w:t>
      </w:r>
      <w:r>
        <w:rPr>
          <w:rFonts w:eastAsia="Calibri"/>
          <w:sz w:val="28"/>
          <w:szCs w:val="28"/>
          <w:lang w:eastAsia="en-US"/>
        </w:rPr>
        <w:t xml:space="preserve"> грн. За місцем роботи </w:t>
      </w:r>
      <w:r w:rsidR="003249C3">
        <w:rPr>
          <w:rFonts w:eastAsia="Calibri"/>
          <w:sz w:val="28"/>
          <w:szCs w:val="28"/>
          <w:lang w:eastAsia="en-US"/>
        </w:rPr>
        <w:t>-,-,</w:t>
      </w:r>
      <w:r>
        <w:rPr>
          <w:rFonts w:eastAsia="Calibri"/>
          <w:sz w:val="28"/>
          <w:szCs w:val="28"/>
          <w:lang w:eastAsia="en-US"/>
        </w:rPr>
        <w:t xml:space="preserve"> характеризується позитивно, у спілкуванні з колегами доброзичлива та уважна, у колективі товариства користується повагою та авторитетом. Чітко виконує обов’язки, здатна швидко орієнтуватися в складних ситуаціях.</w:t>
      </w:r>
    </w:p>
    <w:p w:rsidR="00AA7552" w:rsidRDefault="00AA7552" w:rsidP="00AA7552">
      <w:pPr>
        <w:ind w:firstLine="708"/>
        <w:jc w:val="both"/>
        <w:rPr>
          <w:rFonts w:eastAsia="Calibri"/>
          <w:sz w:val="28"/>
          <w:szCs w:val="28"/>
          <w:lang w:eastAsia="en-US"/>
        </w:rPr>
      </w:pPr>
      <w:r>
        <w:rPr>
          <w:rFonts w:eastAsia="Calibri"/>
          <w:sz w:val="28"/>
          <w:szCs w:val="28"/>
          <w:lang w:eastAsia="en-US"/>
        </w:rPr>
        <w:t>Згідно з інформацією ЗШ №</w:t>
      </w:r>
      <w:r w:rsidR="001A0B5A">
        <w:rPr>
          <w:rFonts w:eastAsia="Calibri"/>
          <w:sz w:val="28"/>
          <w:szCs w:val="28"/>
          <w:lang w:eastAsia="en-US"/>
        </w:rPr>
        <w:t>-,</w:t>
      </w:r>
      <w:r>
        <w:rPr>
          <w:rFonts w:eastAsia="Calibri"/>
          <w:sz w:val="28"/>
          <w:szCs w:val="28"/>
          <w:lang w:eastAsia="en-US"/>
        </w:rPr>
        <w:t xml:space="preserve"> від </w:t>
      </w:r>
      <w:r w:rsidR="001A0B5A">
        <w:rPr>
          <w:rFonts w:eastAsia="Calibri"/>
          <w:sz w:val="28"/>
          <w:szCs w:val="28"/>
          <w:lang w:eastAsia="en-US"/>
        </w:rPr>
        <w:t>-,</w:t>
      </w:r>
      <w:r>
        <w:rPr>
          <w:rFonts w:eastAsia="Calibri"/>
          <w:sz w:val="28"/>
          <w:szCs w:val="28"/>
          <w:lang w:eastAsia="en-US"/>
        </w:rPr>
        <w:t xml:space="preserve"> року №</w:t>
      </w:r>
      <w:r w:rsidR="001A0B5A">
        <w:rPr>
          <w:rFonts w:eastAsia="Calibri"/>
          <w:sz w:val="28"/>
          <w:szCs w:val="28"/>
          <w:lang w:eastAsia="en-US"/>
        </w:rPr>
        <w:t>-,</w:t>
      </w:r>
      <w:r>
        <w:rPr>
          <w:rFonts w:eastAsia="Calibri"/>
          <w:sz w:val="28"/>
          <w:szCs w:val="28"/>
          <w:lang w:eastAsia="en-US"/>
        </w:rPr>
        <w:t xml:space="preserve"> про результати психодіагностичного обстеження відомо, що дитина має тісні емоційні стосунки з матір’ю та дідусем, відчуває захист та підтримку мами, а про батька як члена родини на підсвідомому рівні не згадує. Інформація про участь батьків у вихованні </w:t>
      </w:r>
      <w:r w:rsidR="001A0B5A">
        <w:rPr>
          <w:rFonts w:eastAsia="Calibri"/>
          <w:sz w:val="28"/>
          <w:szCs w:val="28"/>
          <w:lang w:eastAsia="en-US"/>
        </w:rPr>
        <w:t>-,-,</w:t>
      </w:r>
      <w:r>
        <w:rPr>
          <w:rFonts w:eastAsia="Calibri"/>
          <w:sz w:val="28"/>
          <w:szCs w:val="28"/>
          <w:lang w:eastAsia="en-US"/>
        </w:rPr>
        <w:t xml:space="preserve"> свідчить про те, що хлопчик навчається у ЗШ №</w:t>
      </w:r>
      <w:r w:rsidR="001A0B5A">
        <w:rPr>
          <w:rFonts w:eastAsia="Calibri"/>
          <w:sz w:val="28"/>
          <w:szCs w:val="28"/>
          <w:lang w:eastAsia="en-US"/>
        </w:rPr>
        <w:t>-,</w:t>
      </w:r>
      <w:r>
        <w:rPr>
          <w:rFonts w:eastAsia="Calibri"/>
          <w:sz w:val="28"/>
          <w:szCs w:val="28"/>
          <w:lang w:eastAsia="en-US"/>
        </w:rPr>
        <w:t xml:space="preserve"> з </w:t>
      </w:r>
      <w:r w:rsidR="001A0B5A">
        <w:rPr>
          <w:rFonts w:eastAsia="Calibri"/>
          <w:sz w:val="28"/>
          <w:szCs w:val="28"/>
          <w:lang w:eastAsia="en-US"/>
        </w:rPr>
        <w:t>-,</w:t>
      </w:r>
      <w:r>
        <w:rPr>
          <w:rFonts w:eastAsia="Calibri"/>
          <w:sz w:val="28"/>
          <w:szCs w:val="28"/>
          <w:lang w:eastAsia="en-US"/>
        </w:rPr>
        <w:t xml:space="preserve"> року по </w:t>
      </w:r>
      <w:r w:rsidR="001A0B5A">
        <w:rPr>
          <w:rFonts w:eastAsia="Calibri"/>
          <w:sz w:val="28"/>
          <w:szCs w:val="28"/>
          <w:lang w:eastAsia="en-US"/>
        </w:rPr>
        <w:t>-,-,</w:t>
      </w:r>
      <w:r>
        <w:rPr>
          <w:rFonts w:eastAsia="Calibri"/>
          <w:sz w:val="28"/>
          <w:szCs w:val="28"/>
          <w:lang w:eastAsia="en-US"/>
        </w:rPr>
        <w:t xml:space="preserve"> року, за цей час успіхами цікавилася лише мати. Батько, зі слів класного керівника, за час її перебування на посаді класного керівника не був присутнім на жодних батьківських зборах, не цікавився навчальними досягненнями та поведінкою сина. Класний керівник </w:t>
      </w:r>
      <w:r w:rsidR="001A0B5A">
        <w:rPr>
          <w:rFonts w:eastAsia="Calibri"/>
          <w:sz w:val="28"/>
          <w:szCs w:val="28"/>
          <w:lang w:eastAsia="en-US"/>
        </w:rPr>
        <w:t>-,-,</w:t>
      </w:r>
      <w:r>
        <w:rPr>
          <w:rFonts w:eastAsia="Calibri"/>
          <w:sz w:val="28"/>
          <w:szCs w:val="28"/>
          <w:lang w:eastAsia="en-US"/>
        </w:rPr>
        <w:t xml:space="preserve"> особисто не знайома з батьком учня і в даному навчальному закладі його не бачила. </w:t>
      </w:r>
    </w:p>
    <w:p w:rsidR="00AA7552" w:rsidRDefault="00AA7552" w:rsidP="00AA7552">
      <w:pPr>
        <w:ind w:firstLine="708"/>
        <w:jc w:val="both"/>
        <w:rPr>
          <w:rFonts w:eastAsia="Calibri"/>
          <w:sz w:val="28"/>
          <w:szCs w:val="28"/>
          <w:lang w:eastAsia="en-US"/>
        </w:rPr>
      </w:pPr>
      <w:r>
        <w:rPr>
          <w:rFonts w:eastAsia="Calibri"/>
          <w:sz w:val="28"/>
          <w:szCs w:val="28"/>
          <w:lang w:eastAsia="en-US"/>
        </w:rPr>
        <w:t xml:space="preserve">У відповідь на запит судді </w:t>
      </w:r>
      <w:r w:rsidR="001A0B5A">
        <w:rPr>
          <w:rFonts w:eastAsia="Calibri"/>
          <w:sz w:val="28"/>
          <w:szCs w:val="28"/>
          <w:lang w:eastAsia="en-US"/>
        </w:rPr>
        <w:t>-,-,</w:t>
      </w:r>
      <w:r>
        <w:rPr>
          <w:rFonts w:eastAsia="Calibri"/>
          <w:sz w:val="28"/>
          <w:szCs w:val="28"/>
          <w:lang w:eastAsia="en-US"/>
        </w:rPr>
        <w:t xml:space="preserve"> до відділу обліку та моніторингу інформації про реєстрацію місця проживання управління державної міграційної служби </w:t>
      </w:r>
      <w:r w:rsidR="00C3670D">
        <w:rPr>
          <w:rFonts w:eastAsia="Calibri"/>
          <w:sz w:val="28"/>
          <w:szCs w:val="28"/>
          <w:lang w:eastAsia="en-US"/>
        </w:rPr>
        <w:t xml:space="preserve">-, в -, </w:t>
      </w:r>
      <w:r>
        <w:rPr>
          <w:rFonts w:eastAsia="Calibri"/>
          <w:sz w:val="28"/>
          <w:szCs w:val="28"/>
          <w:lang w:eastAsia="en-US"/>
        </w:rPr>
        <w:t xml:space="preserve"> області відомо, що відповідач згідно даних адресно-довідкового підрозділу територіального органу </w:t>
      </w:r>
      <w:r w:rsidR="001A0B5A">
        <w:rPr>
          <w:rFonts w:eastAsia="Calibri"/>
          <w:sz w:val="28"/>
          <w:szCs w:val="28"/>
          <w:lang w:eastAsia="en-US"/>
        </w:rPr>
        <w:t>-,-,</w:t>
      </w:r>
      <w:r>
        <w:rPr>
          <w:rFonts w:eastAsia="Calibri"/>
          <w:sz w:val="28"/>
          <w:szCs w:val="28"/>
          <w:lang w:eastAsia="en-US"/>
        </w:rPr>
        <w:t xml:space="preserve"> знятий з реєстрації місця проживання за адресою: м.</w:t>
      </w:r>
      <w:r w:rsidR="001A0B5A">
        <w:rPr>
          <w:rFonts w:eastAsia="Calibri"/>
          <w:sz w:val="28"/>
          <w:szCs w:val="28"/>
          <w:lang w:eastAsia="en-US"/>
        </w:rPr>
        <w:t>-,-, -,-,-</w:t>
      </w:r>
      <w:r>
        <w:rPr>
          <w:rFonts w:eastAsia="Calibri"/>
          <w:sz w:val="28"/>
          <w:szCs w:val="28"/>
          <w:lang w:eastAsia="en-US"/>
        </w:rPr>
        <w:t xml:space="preserve">, </w:t>
      </w:r>
      <w:r w:rsidR="001A0B5A">
        <w:rPr>
          <w:rFonts w:eastAsia="Calibri"/>
          <w:sz w:val="28"/>
          <w:szCs w:val="28"/>
          <w:lang w:eastAsia="en-US"/>
        </w:rPr>
        <w:t>-.-,</w:t>
      </w:r>
      <w:r>
        <w:rPr>
          <w:rFonts w:eastAsia="Calibri"/>
          <w:sz w:val="28"/>
          <w:szCs w:val="28"/>
          <w:lang w:eastAsia="en-US"/>
        </w:rPr>
        <w:t xml:space="preserve"> (за заявою від </w:t>
      </w:r>
      <w:r w:rsidR="001A0B5A">
        <w:rPr>
          <w:rFonts w:eastAsia="Calibri"/>
          <w:sz w:val="28"/>
          <w:szCs w:val="28"/>
          <w:lang w:eastAsia="en-US"/>
        </w:rPr>
        <w:t>-,-,</w:t>
      </w:r>
      <w:r>
        <w:rPr>
          <w:rFonts w:eastAsia="Calibri"/>
          <w:sz w:val="28"/>
          <w:szCs w:val="28"/>
          <w:lang w:eastAsia="en-US"/>
        </w:rPr>
        <w:t xml:space="preserve"> року).</w:t>
      </w:r>
    </w:p>
    <w:p w:rsidR="00AA7552" w:rsidRDefault="00AA7552" w:rsidP="00AA7552">
      <w:pPr>
        <w:jc w:val="both"/>
        <w:rPr>
          <w:rFonts w:eastAsia="Calibri"/>
          <w:sz w:val="28"/>
          <w:szCs w:val="28"/>
          <w:lang w:eastAsia="en-US"/>
        </w:rPr>
      </w:pPr>
      <w:r>
        <w:rPr>
          <w:rFonts w:eastAsia="Calibri"/>
          <w:sz w:val="28"/>
          <w:szCs w:val="28"/>
          <w:lang w:eastAsia="en-US"/>
        </w:rPr>
        <w:tab/>
        <w:t xml:space="preserve">Відповідно до інформації танцювальної школи </w:t>
      </w:r>
      <w:r w:rsidR="001A0B5A">
        <w:rPr>
          <w:rFonts w:eastAsia="Calibri"/>
          <w:sz w:val="28"/>
          <w:szCs w:val="28"/>
          <w:lang w:eastAsia="en-US"/>
        </w:rPr>
        <w:t>-,-,</w:t>
      </w:r>
      <w:r>
        <w:rPr>
          <w:rFonts w:eastAsia="Calibri"/>
          <w:sz w:val="28"/>
          <w:szCs w:val="28"/>
          <w:lang w:eastAsia="en-US"/>
        </w:rPr>
        <w:t xml:space="preserve"> від </w:t>
      </w:r>
      <w:r w:rsidR="001A0B5A">
        <w:rPr>
          <w:rFonts w:eastAsia="Calibri"/>
          <w:sz w:val="28"/>
          <w:szCs w:val="28"/>
          <w:lang w:eastAsia="en-US"/>
        </w:rPr>
        <w:t>-,-,</w:t>
      </w:r>
      <w:r>
        <w:rPr>
          <w:rFonts w:eastAsia="Calibri"/>
          <w:sz w:val="28"/>
          <w:szCs w:val="28"/>
          <w:lang w:eastAsia="en-US"/>
        </w:rPr>
        <w:t xml:space="preserve"> року відомо, що </w:t>
      </w:r>
      <w:r w:rsidR="001A0B5A">
        <w:rPr>
          <w:rFonts w:eastAsia="Calibri"/>
          <w:sz w:val="28"/>
          <w:szCs w:val="28"/>
          <w:lang w:eastAsia="en-US"/>
        </w:rPr>
        <w:t xml:space="preserve">-,-, </w:t>
      </w:r>
      <w:r>
        <w:rPr>
          <w:rFonts w:eastAsia="Calibri"/>
          <w:sz w:val="28"/>
          <w:szCs w:val="28"/>
          <w:lang w:eastAsia="en-US"/>
        </w:rPr>
        <w:t xml:space="preserve">відвідує уроки хореографії в школі у супроводі мами, яка протягом усіх років навчання забезпечує фінансову сторону навчання дитини, цікавиться успіхами </w:t>
      </w:r>
      <w:r>
        <w:rPr>
          <w:rFonts w:eastAsia="Calibri"/>
          <w:sz w:val="28"/>
          <w:szCs w:val="28"/>
          <w:lang w:eastAsia="en-US"/>
        </w:rPr>
        <w:lastRenderedPageBreak/>
        <w:t xml:space="preserve">сина, відвідує танцювальні турніри, підтримує тісний зв’язок з тренерами. Батько </w:t>
      </w:r>
      <w:r w:rsidR="001A0B5A">
        <w:rPr>
          <w:rFonts w:eastAsia="Calibri"/>
          <w:sz w:val="28"/>
          <w:szCs w:val="28"/>
          <w:lang w:eastAsia="en-US"/>
        </w:rPr>
        <w:t>-,</w:t>
      </w:r>
      <w:r>
        <w:rPr>
          <w:rFonts w:eastAsia="Calibri"/>
          <w:sz w:val="28"/>
          <w:szCs w:val="28"/>
          <w:lang w:eastAsia="en-US"/>
        </w:rPr>
        <w:t xml:space="preserve"> за даний період жодного разу не відвідував танцювальну школу та не цікавився успіхами сина. У зв’язку з відмовою батька надати нотаріально засвідчений дозвіл на виїзд дитини за кордон </w:t>
      </w:r>
      <w:r w:rsidR="001A0B5A">
        <w:rPr>
          <w:rFonts w:eastAsia="Calibri"/>
          <w:sz w:val="28"/>
          <w:szCs w:val="28"/>
          <w:lang w:eastAsia="en-US"/>
        </w:rPr>
        <w:t xml:space="preserve"> -,</w:t>
      </w:r>
      <w:r>
        <w:rPr>
          <w:rFonts w:eastAsia="Calibri"/>
          <w:sz w:val="28"/>
          <w:szCs w:val="28"/>
          <w:lang w:eastAsia="en-US"/>
        </w:rPr>
        <w:t xml:space="preserve"> позбувся можливості взяти участь у Міжнародному фестивалі в м.</w:t>
      </w:r>
      <w:r w:rsidR="001A0B5A">
        <w:rPr>
          <w:rFonts w:eastAsia="Calibri"/>
          <w:sz w:val="28"/>
          <w:szCs w:val="28"/>
          <w:lang w:eastAsia="en-US"/>
        </w:rPr>
        <w:t>-,-,</w:t>
      </w:r>
      <w:r>
        <w:rPr>
          <w:rFonts w:eastAsia="Calibri"/>
          <w:sz w:val="28"/>
          <w:szCs w:val="28"/>
          <w:lang w:eastAsia="en-US"/>
        </w:rPr>
        <w:t xml:space="preserve"> (</w:t>
      </w:r>
      <w:r w:rsidR="001A0B5A">
        <w:rPr>
          <w:rFonts w:eastAsia="Calibri"/>
          <w:sz w:val="28"/>
          <w:szCs w:val="28"/>
          <w:lang w:eastAsia="en-US"/>
        </w:rPr>
        <w:t>-,-,</w:t>
      </w:r>
      <w:r>
        <w:rPr>
          <w:rFonts w:eastAsia="Calibri"/>
          <w:sz w:val="28"/>
          <w:szCs w:val="28"/>
          <w:lang w:eastAsia="en-US"/>
        </w:rPr>
        <w:t>), який відбуватиметься і цього року у травні місці.</w:t>
      </w:r>
    </w:p>
    <w:p w:rsidR="00AA7552" w:rsidRDefault="00AA7552" w:rsidP="001A0B5A">
      <w:pPr>
        <w:ind w:firstLine="708"/>
        <w:jc w:val="both"/>
        <w:rPr>
          <w:rFonts w:eastAsia="Calibri"/>
          <w:sz w:val="28"/>
          <w:szCs w:val="28"/>
          <w:lang w:eastAsia="en-US"/>
        </w:rPr>
      </w:pPr>
      <w:r>
        <w:rPr>
          <w:rFonts w:eastAsia="Calibri"/>
          <w:sz w:val="28"/>
          <w:szCs w:val="28"/>
          <w:lang w:eastAsia="en-US"/>
        </w:rPr>
        <w:t xml:space="preserve">У своїх поясненнях мати зазначає, що батько протягом останніх двох років не приходить і спілкується з сином, місце його проживання та перебування ні їй, ні хлопчику не відоме. </w:t>
      </w:r>
      <w:r w:rsidR="00766ED9">
        <w:rPr>
          <w:rFonts w:eastAsia="Calibri"/>
          <w:sz w:val="28"/>
          <w:szCs w:val="28"/>
          <w:lang w:eastAsia="en-US"/>
        </w:rPr>
        <w:t>-,-,</w:t>
      </w:r>
      <w:r>
        <w:rPr>
          <w:rFonts w:eastAsia="Calibri"/>
          <w:sz w:val="28"/>
          <w:szCs w:val="28"/>
          <w:lang w:eastAsia="en-US"/>
        </w:rPr>
        <w:t xml:space="preserve"> займається танцями вже протягом </w:t>
      </w:r>
      <w:r w:rsidR="00766ED9">
        <w:rPr>
          <w:rFonts w:eastAsia="Calibri"/>
          <w:sz w:val="28"/>
          <w:szCs w:val="28"/>
          <w:lang w:eastAsia="en-US"/>
        </w:rPr>
        <w:t>-,</w:t>
      </w:r>
      <w:r>
        <w:rPr>
          <w:rFonts w:eastAsia="Calibri"/>
          <w:sz w:val="28"/>
          <w:szCs w:val="28"/>
          <w:lang w:eastAsia="en-US"/>
        </w:rPr>
        <w:t xml:space="preserve"> років, за цей час неодноразово втратив можливість брати участь у змаганнях у різних країнах таких як </w:t>
      </w:r>
      <w:r w:rsidR="00766ED9">
        <w:rPr>
          <w:rFonts w:eastAsia="Calibri"/>
          <w:sz w:val="28"/>
          <w:szCs w:val="28"/>
          <w:lang w:eastAsia="en-US"/>
        </w:rPr>
        <w:t>-,-</w:t>
      </w:r>
      <w:r>
        <w:rPr>
          <w:rFonts w:eastAsia="Calibri"/>
          <w:sz w:val="28"/>
          <w:szCs w:val="28"/>
          <w:lang w:eastAsia="en-US"/>
        </w:rPr>
        <w:t>,</w:t>
      </w:r>
      <w:r w:rsidR="00766ED9">
        <w:rPr>
          <w:rFonts w:eastAsia="Calibri"/>
          <w:sz w:val="28"/>
          <w:szCs w:val="28"/>
          <w:lang w:eastAsia="en-US"/>
        </w:rPr>
        <w:t>-,</w:t>
      </w:r>
      <w:r>
        <w:rPr>
          <w:rFonts w:eastAsia="Calibri"/>
          <w:sz w:val="28"/>
          <w:szCs w:val="28"/>
          <w:lang w:eastAsia="en-US"/>
        </w:rPr>
        <w:t xml:space="preserve"> тощо. З родичами по батьківській лінії мати з хлопчиком зв’язків  не підтримують, оскільки вони офіційно розлучені та проживають в  </w:t>
      </w:r>
      <w:r w:rsidR="00766ED9">
        <w:rPr>
          <w:rFonts w:eastAsia="Calibri"/>
          <w:sz w:val="28"/>
          <w:szCs w:val="28"/>
          <w:lang w:eastAsia="en-US"/>
        </w:rPr>
        <w:t>-,-</w:t>
      </w:r>
      <w:r>
        <w:rPr>
          <w:rFonts w:eastAsia="Calibri"/>
          <w:sz w:val="28"/>
          <w:szCs w:val="28"/>
          <w:lang w:eastAsia="en-US"/>
        </w:rPr>
        <w:t xml:space="preserve">, </w:t>
      </w:r>
      <w:r w:rsidR="00766ED9">
        <w:rPr>
          <w:rFonts w:eastAsia="Calibri"/>
          <w:sz w:val="28"/>
          <w:szCs w:val="28"/>
          <w:lang w:eastAsia="en-US"/>
        </w:rPr>
        <w:t>-</w:t>
      </w:r>
      <w:r>
        <w:rPr>
          <w:rFonts w:eastAsia="Calibri"/>
          <w:sz w:val="28"/>
          <w:szCs w:val="28"/>
          <w:lang w:eastAsia="en-US"/>
        </w:rPr>
        <w:t>. Своїм онуком вони не цікавляться.</w:t>
      </w:r>
    </w:p>
    <w:p w:rsidR="00AA7552" w:rsidRDefault="00766ED9" w:rsidP="00AA7552">
      <w:pPr>
        <w:ind w:firstLine="708"/>
        <w:jc w:val="both"/>
        <w:rPr>
          <w:rFonts w:eastAsia="Calibri"/>
          <w:sz w:val="28"/>
          <w:szCs w:val="28"/>
          <w:lang w:eastAsia="en-US"/>
        </w:rPr>
      </w:pPr>
      <w:r>
        <w:rPr>
          <w:rFonts w:eastAsia="Calibri"/>
          <w:sz w:val="28"/>
          <w:szCs w:val="28"/>
          <w:lang w:eastAsia="en-US"/>
        </w:rPr>
        <w:t>-,-,-</w:t>
      </w:r>
      <w:r w:rsidR="00AA7552">
        <w:rPr>
          <w:rFonts w:eastAsia="Calibri"/>
          <w:sz w:val="28"/>
          <w:szCs w:val="28"/>
          <w:lang w:eastAsia="en-US"/>
        </w:rPr>
        <w:t xml:space="preserve"> неодноразово було запрошено поштовим зв’язком у службу в справах дітей за адресою вказаною у позовній заяві: м.</w:t>
      </w:r>
      <w:r>
        <w:rPr>
          <w:rFonts w:eastAsia="Calibri"/>
          <w:sz w:val="28"/>
          <w:szCs w:val="28"/>
          <w:lang w:eastAsia="en-US"/>
        </w:rPr>
        <w:t>-,-,</w:t>
      </w:r>
      <w:r w:rsidR="00AA7552">
        <w:rPr>
          <w:rFonts w:eastAsia="Calibri"/>
          <w:sz w:val="28"/>
          <w:szCs w:val="28"/>
          <w:lang w:eastAsia="en-US"/>
        </w:rPr>
        <w:t xml:space="preserve"> ,вул.</w:t>
      </w:r>
      <w:r w:rsidR="001325C6">
        <w:rPr>
          <w:rFonts w:eastAsia="Calibri"/>
          <w:sz w:val="28"/>
          <w:szCs w:val="28"/>
          <w:lang w:eastAsia="en-US"/>
        </w:rPr>
        <w:t>-,</w:t>
      </w:r>
      <w:r w:rsidR="00AA7552">
        <w:rPr>
          <w:rFonts w:eastAsia="Calibri"/>
          <w:sz w:val="28"/>
          <w:szCs w:val="28"/>
          <w:lang w:eastAsia="en-US"/>
        </w:rPr>
        <w:t xml:space="preserve"> </w:t>
      </w:r>
      <w:r>
        <w:rPr>
          <w:rFonts w:eastAsia="Calibri"/>
          <w:sz w:val="28"/>
          <w:szCs w:val="28"/>
          <w:lang w:eastAsia="en-US"/>
        </w:rPr>
        <w:t>-,-,</w:t>
      </w:r>
      <w:r w:rsidR="00AA7552">
        <w:rPr>
          <w:rFonts w:eastAsia="Calibri"/>
          <w:sz w:val="28"/>
          <w:szCs w:val="28"/>
          <w:lang w:eastAsia="en-US"/>
        </w:rPr>
        <w:t xml:space="preserve"> ,кв.</w:t>
      </w:r>
      <w:r>
        <w:rPr>
          <w:rFonts w:eastAsia="Calibri"/>
          <w:sz w:val="28"/>
          <w:szCs w:val="28"/>
          <w:lang w:eastAsia="en-US"/>
        </w:rPr>
        <w:t>-,</w:t>
      </w:r>
      <w:r w:rsidR="00AA7552">
        <w:rPr>
          <w:rFonts w:eastAsia="Calibri"/>
          <w:sz w:val="28"/>
          <w:szCs w:val="28"/>
          <w:lang w:eastAsia="en-US"/>
        </w:rPr>
        <w:t>, однак, він не з’явився та не вказав про причини.</w:t>
      </w:r>
    </w:p>
    <w:p w:rsidR="00AA7552" w:rsidRDefault="00AA7552" w:rsidP="00AA7552">
      <w:pPr>
        <w:ind w:firstLine="708"/>
        <w:jc w:val="both"/>
        <w:rPr>
          <w:rFonts w:eastAsia="Calibri"/>
          <w:sz w:val="28"/>
          <w:szCs w:val="28"/>
          <w:lang w:eastAsia="en-US"/>
        </w:rPr>
      </w:pPr>
      <w:r>
        <w:rPr>
          <w:rFonts w:eastAsia="Calibri"/>
          <w:sz w:val="28"/>
          <w:szCs w:val="28"/>
          <w:lang w:eastAsia="en-US"/>
        </w:rPr>
        <w:t xml:space="preserve">Дане питання слухалося на засіданні комісії з питань захисту прав дитини </w:t>
      </w:r>
      <w:r w:rsidR="00766ED9">
        <w:rPr>
          <w:rFonts w:eastAsia="Calibri"/>
          <w:sz w:val="28"/>
          <w:szCs w:val="28"/>
          <w:lang w:eastAsia="en-US"/>
        </w:rPr>
        <w:t>-,-,</w:t>
      </w:r>
      <w:r>
        <w:rPr>
          <w:rFonts w:eastAsia="Calibri"/>
          <w:sz w:val="28"/>
          <w:szCs w:val="28"/>
          <w:lang w:eastAsia="en-US"/>
        </w:rPr>
        <w:t xml:space="preserve"> року у присутності матері </w:t>
      </w:r>
      <w:r w:rsidR="00766ED9">
        <w:rPr>
          <w:rFonts w:eastAsia="Calibri"/>
          <w:sz w:val="28"/>
          <w:szCs w:val="28"/>
          <w:lang w:eastAsia="en-US"/>
        </w:rPr>
        <w:t>-,-,</w:t>
      </w:r>
      <w:r>
        <w:rPr>
          <w:rFonts w:eastAsia="Calibri"/>
          <w:sz w:val="28"/>
          <w:szCs w:val="28"/>
          <w:lang w:eastAsia="en-US"/>
        </w:rPr>
        <w:t xml:space="preserve"> Остання зазначила, що основною причиною звернення до суду з даного приводу було те, що батько не надає дозволу на виїзд дитини за кордон.</w:t>
      </w:r>
    </w:p>
    <w:p w:rsidR="00AA7552" w:rsidRDefault="00AA7552" w:rsidP="00AA7552">
      <w:pPr>
        <w:ind w:firstLine="708"/>
        <w:jc w:val="both"/>
        <w:rPr>
          <w:color w:val="000000"/>
          <w:sz w:val="28"/>
          <w:szCs w:val="28"/>
          <w:lang w:eastAsia="ru-RU"/>
        </w:rPr>
      </w:pPr>
      <w:r>
        <w:rPr>
          <w:rFonts w:eastAsia="Calibri"/>
          <w:sz w:val="28"/>
          <w:szCs w:val="28"/>
          <w:lang w:eastAsia="en-US"/>
        </w:rPr>
        <w:t xml:space="preserve">Розгляд питання по суті було відкладено. На виконання протокольних доручень комісії, матері – </w:t>
      </w:r>
      <w:r w:rsidR="00766ED9">
        <w:rPr>
          <w:rFonts w:eastAsia="Calibri"/>
          <w:sz w:val="28"/>
          <w:szCs w:val="28"/>
          <w:lang w:eastAsia="en-US"/>
        </w:rPr>
        <w:t>-,-,</w:t>
      </w:r>
      <w:r>
        <w:rPr>
          <w:rFonts w:eastAsia="Calibri"/>
          <w:sz w:val="28"/>
          <w:szCs w:val="28"/>
          <w:lang w:eastAsia="en-US"/>
        </w:rPr>
        <w:t xml:space="preserve"> у письмовому порядку було надано роз’яснення про те</w:t>
      </w:r>
      <w:r>
        <w:rPr>
          <w:sz w:val="28"/>
          <w:szCs w:val="28"/>
          <w:lang w:eastAsia="ru-RU"/>
        </w:rPr>
        <w:t xml:space="preserve">, що </w:t>
      </w:r>
      <w:r w:rsidR="00766ED9">
        <w:rPr>
          <w:sz w:val="28"/>
          <w:szCs w:val="28"/>
          <w:lang w:eastAsia="ru-RU"/>
        </w:rPr>
        <w:t>-,-,</w:t>
      </w:r>
      <w:r>
        <w:rPr>
          <w:rFonts w:ascii="HelveticaNeueCyr-Roman" w:hAnsi="HelveticaNeueCyr-Roman"/>
          <w:color w:val="000000"/>
          <w:sz w:val="28"/>
          <w:szCs w:val="28"/>
          <w:shd w:val="clear" w:color="auto" w:fill="FFFFFF"/>
          <w:lang w:eastAsia="ru-RU"/>
        </w:rPr>
        <w:t xml:space="preserve"> набув чинності</w:t>
      </w:r>
      <w:r>
        <w:rPr>
          <w:rFonts w:ascii="HelveticaNeueCyr-Roman" w:hAnsi="HelveticaNeueCyr-Roman"/>
          <w:color w:val="3A3A3A"/>
          <w:sz w:val="28"/>
          <w:szCs w:val="28"/>
          <w:shd w:val="clear" w:color="auto" w:fill="FFFFFF"/>
          <w:lang w:eastAsia="ru-RU"/>
        </w:rPr>
        <w:t xml:space="preserve"> </w:t>
      </w:r>
      <w:hyperlink r:id="rId6" w:history="1">
        <w:r>
          <w:rPr>
            <w:rStyle w:val="a3"/>
            <w:rFonts w:ascii="HelveticaNeueCyr-Roman" w:hAnsi="HelveticaNeueCyr-Roman"/>
            <w:bCs/>
            <w:color w:val="auto"/>
            <w:sz w:val="28"/>
            <w:szCs w:val="28"/>
            <w:u w:val="none"/>
            <w:shd w:val="clear" w:color="auto" w:fill="FFFFFF"/>
            <w:lang w:eastAsia="ru-RU"/>
          </w:rPr>
          <w:t>закон про посилення відповідальності для неплатників аліментів</w:t>
        </w:r>
      </w:hyperlink>
      <w:r>
        <w:rPr>
          <w:sz w:val="28"/>
          <w:lang w:eastAsia="ru-RU"/>
        </w:rPr>
        <w:t>, відповідно до якого в</w:t>
      </w:r>
      <w:r>
        <w:rPr>
          <w:rFonts w:ascii="HelveticaNeueCyr-Roman" w:hAnsi="HelveticaNeueCyr-Roman"/>
          <w:color w:val="3A3A3A"/>
          <w:sz w:val="28"/>
          <w:szCs w:val="28"/>
          <w:lang w:eastAsia="ru-RU"/>
        </w:rPr>
        <w:t xml:space="preserve">несено </w:t>
      </w:r>
      <w:r>
        <w:rPr>
          <w:rFonts w:ascii="HelveticaNeueCyr-Roman" w:hAnsi="HelveticaNeueCyr-Roman"/>
          <w:color w:val="000000"/>
          <w:sz w:val="28"/>
          <w:szCs w:val="28"/>
          <w:lang w:eastAsia="ru-RU"/>
        </w:rPr>
        <w:t>зміни до</w:t>
      </w:r>
      <w:r>
        <w:rPr>
          <w:rFonts w:ascii="HelveticaNeueCyr-Roman" w:hAnsi="HelveticaNeueCyr-Roman"/>
          <w:b/>
          <w:color w:val="000000"/>
          <w:sz w:val="28"/>
          <w:szCs w:val="28"/>
          <w:lang w:eastAsia="ru-RU"/>
        </w:rPr>
        <w:t xml:space="preserve"> </w:t>
      </w:r>
      <w:r>
        <w:rPr>
          <w:rFonts w:ascii="HelveticaNeueCyr-Roman" w:hAnsi="HelveticaNeueCyr-Roman"/>
          <w:bCs/>
          <w:color w:val="000000"/>
          <w:sz w:val="28"/>
          <w:szCs w:val="28"/>
          <w:lang w:eastAsia="ru-RU"/>
        </w:rPr>
        <w:t>Сімейного кодексу України</w:t>
      </w:r>
      <w:r>
        <w:rPr>
          <w:rFonts w:ascii="HelveticaNeueCyr-Roman" w:hAnsi="HelveticaNeueCyr-Roman"/>
          <w:color w:val="000000"/>
          <w:sz w:val="28"/>
          <w:szCs w:val="28"/>
          <w:lang w:eastAsia="ru-RU"/>
        </w:rPr>
        <w:t xml:space="preserve"> у частині вирішення одним із батьків питання тимчасового виїзду за межі </w:t>
      </w:r>
      <w:r w:rsidR="00C3670D">
        <w:rPr>
          <w:rFonts w:ascii="HelveticaNeueCyr-Roman" w:hAnsi="HelveticaNeueCyr-Roman"/>
          <w:color w:val="000000"/>
          <w:sz w:val="28"/>
          <w:szCs w:val="28"/>
          <w:lang w:eastAsia="ru-RU"/>
        </w:rPr>
        <w:t xml:space="preserve">-, </w:t>
      </w:r>
      <w:r>
        <w:rPr>
          <w:rFonts w:ascii="HelveticaNeueCyr-Roman" w:hAnsi="HelveticaNeueCyr-Roman"/>
          <w:color w:val="000000"/>
          <w:sz w:val="28"/>
          <w:szCs w:val="28"/>
          <w:lang w:eastAsia="ru-RU"/>
        </w:rPr>
        <w:t xml:space="preserve"> з дитиною без згоди другого з батьків. Так, відповідно до ч.</w:t>
      </w:r>
      <w:r w:rsidR="00D84A17">
        <w:rPr>
          <w:rFonts w:ascii="HelveticaNeueCyr-Roman" w:hAnsi="HelveticaNeueCyr-Roman"/>
          <w:color w:val="000000"/>
          <w:sz w:val="28"/>
          <w:szCs w:val="28"/>
          <w:lang w:eastAsia="ru-RU"/>
        </w:rPr>
        <w:t>-,</w:t>
      </w:r>
      <w:r>
        <w:rPr>
          <w:color w:val="000000"/>
          <w:sz w:val="28"/>
          <w:szCs w:val="28"/>
          <w:lang w:eastAsia="ru-RU"/>
        </w:rPr>
        <w:t xml:space="preserve"> ст.</w:t>
      </w:r>
      <w:r w:rsidR="00D84A17">
        <w:rPr>
          <w:color w:val="000000"/>
          <w:sz w:val="28"/>
          <w:szCs w:val="28"/>
          <w:lang w:eastAsia="ru-RU"/>
        </w:rPr>
        <w:t>-,</w:t>
      </w:r>
      <w:r>
        <w:rPr>
          <w:color w:val="000000"/>
          <w:sz w:val="28"/>
          <w:szCs w:val="28"/>
          <w:lang w:eastAsia="ru-RU"/>
        </w:rPr>
        <w:t xml:space="preserve"> СК України, той із батьків, з ким за рішенням суду проживає дитина, самостійно вирішує питання щодо тимчасового виїзду дитини за межі </w:t>
      </w:r>
      <w:r w:rsidR="00C3670D">
        <w:rPr>
          <w:color w:val="000000"/>
          <w:sz w:val="28"/>
          <w:szCs w:val="28"/>
          <w:lang w:eastAsia="ru-RU"/>
        </w:rPr>
        <w:t xml:space="preserve">-, </w:t>
      </w:r>
      <w:r>
        <w:rPr>
          <w:color w:val="000000"/>
          <w:sz w:val="28"/>
          <w:szCs w:val="28"/>
          <w:lang w:eastAsia="ru-RU"/>
        </w:rPr>
        <w:t xml:space="preserve"> з метою лікування, навчання дитини за кордоном, відпочинку, за наявності довідки, виданої органом державної виконавчої служби, про наявність заборгованості зі сплати аліментів, сукупний розмір якої перевищує суму відповідних платежів за шість місяців. </w:t>
      </w:r>
      <w:r>
        <w:rPr>
          <w:color w:val="000000"/>
          <w:sz w:val="28"/>
          <w:szCs w:val="28"/>
        </w:rPr>
        <w:t>Довідка про наявність заборгованості зі сплати аліментів видається органом державної виконавчої служби у порядку встановленому законом.</w:t>
      </w:r>
      <w:r>
        <w:rPr>
          <w:color w:val="000000"/>
          <w:sz w:val="28"/>
          <w:szCs w:val="28"/>
          <w:lang w:eastAsia="ru-RU"/>
        </w:rPr>
        <w:t xml:space="preserve"> </w:t>
      </w:r>
      <w:r>
        <w:rPr>
          <w:color w:val="000000"/>
          <w:sz w:val="28"/>
          <w:szCs w:val="28"/>
        </w:rPr>
        <w:t xml:space="preserve">Службою у справах дітей було направлено листа до правоохоронних органів з приводу встановлення місця перебування </w:t>
      </w:r>
      <w:r w:rsidR="00766ED9">
        <w:rPr>
          <w:color w:val="000000"/>
          <w:sz w:val="28"/>
          <w:szCs w:val="28"/>
        </w:rPr>
        <w:t>-,-</w:t>
      </w:r>
      <w:r>
        <w:rPr>
          <w:color w:val="000000"/>
          <w:sz w:val="28"/>
          <w:szCs w:val="28"/>
        </w:rPr>
        <w:t xml:space="preserve">. </w:t>
      </w:r>
    </w:p>
    <w:p w:rsidR="00AA7552" w:rsidRDefault="00AA7552" w:rsidP="00AA7552">
      <w:pPr>
        <w:ind w:firstLine="708"/>
        <w:jc w:val="both"/>
        <w:rPr>
          <w:sz w:val="28"/>
          <w:szCs w:val="28"/>
          <w:lang w:eastAsia="ru-RU"/>
        </w:rPr>
      </w:pPr>
      <w:r>
        <w:rPr>
          <w:sz w:val="28"/>
          <w:szCs w:val="28"/>
          <w:lang w:eastAsia="ru-RU"/>
        </w:rPr>
        <w:t>Керуючись ст.ст. 19, 150, 155, 164, 165, 171 Сімейного Кодексу України, Законом України «Про місцеве самоврядування в Україні»,</w:t>
      </w:r>
      <w:r>
        <w:rPr>
          <w:rFonts w:eastAsia="Calibri"/>
          <w:sz w:val="28"/>
          <w:szCs w:val="28"/>
        </w:rPr>
        <w:t xml:space="preserve"> ухвалою </w:t>
      </w:r>
      <w:r w:rsidR="0050375E">
        <w:rPr>
          <w:rFonts w:eastAsia="Calibri"/>
          <w:sz w:val="28"/>
          <w:szCs w:val="28"/>
        </w:rPr>
        <w:t>-,</w:t>
      </w:r>
      <w:r>
        <w:rPr>
          <w:rFonts w:eastAsia="Calibri"/>
          <w:sz w:val="28"/>
          <w:szCs w:val="28"/>
        </w:rPr>
        <w:t xml:space="preserve"> міського суду </w:t>
      </w:r>
      <w:r w:rsidR="0050375E">
        <w:rPr>
          <w:rFonts w:eastAsia="Calibri"/>
          <w:sz w:val="28"/>
          <w:szCs w:val="28"/>
        </w:rPr>
        <w:t>-,</w:t>
      </w:r>
      <w:r>
        <w:rPr>
          <w:rFonts w:eastAsia="Calibri"/>
          <w:sz w:val="28"/>
          <w:szCs w:val="28"/>
        </w:rPr>
        <w:t xml:space="preserve"> області від </w:t>
      </w:r>
      <w:r w:rsidR="0050375E">
        <w:rPr>
          <w:rFonts w:eastAsia="Calibri"/>
          <w:sz w:val="28"/>
          <w:szCs w:val="28"/>
        </w:rPr>
        <w:t>-,</w:t>
      </w:r>
      <w:r>
        <w:rPr>
          <w:rFonts w:eastAsia="Calibri"/>
          <w:sz w:val="28"/>
          <w:szCs w:val="28"/>
        </w:rPr>
        <w:t xml:space="preserve"> року (справа № </w:t>
      </w:r>
      <w:r w:rsidR="0050375E">
        <w:rPr>
          <w:rFonts w:eastAsia="Calibri"/>
          <w:sz w:val="28"/>
          <w:szCs w:val="28"/>
        </w:rPr>
        <w:t>-, -</w:t>
      </w:r>
      <w:r>
        <w:rPr>
          <w:rFonts w:eastAsia="Calibri"/>
          <w:sz w:val="28"/>
          <w:szCs w:val="28"/>
        </w:rPr>
        <w:t xml:space="preserve">, провадження № </w:t>
      </w:r>
      <w:r w:rsidR="0050375E">
        <w:rPr>
          <w:rFonts w:eastAsia="Calibri"/>
          <w:sz w:val="28"/>
          <w:szCs w:val="28"/>
        </w:rPr>
        <w:t>-,</w:t>
      </w:r>
      <w:r>
        <w:rPr>
          <w:rFonts w:eastAsia="Calibri"/>
          <w:sz w:val="28"/>
          <w:szCs w:val="28"/>
        </w:rPr>
        <w:t xml:space="preserve">), </w:t>
      </w:r>
      <w:r>
        <w:rPr>
          <w:sz w:val="28"/>
          <w:szCs w:val="28"/>
          <w:lang w:eastAsia="ru-RU"/>
        </w:rPr>
        <w:t>постановою Кабінету Міністрів України від 24.09.20</w:t>
      </w:r>
      <w:r w:rsidR="0050375E">
        <w:rPr>
          <w:sz w:val="28"/>
          <w:szCs w:val="28"/>
          <w:lang w:eastAsia="ru-RU"/>
        </w:rPr>
        <w:t>08 року №866 «Питання діяльнос</w:t>
      </w:r>
      <w:r>
        <w:rPr>
          <w:sz w:val="28"/>
          <w:szCs w:val="28"/>
          <w:lang w:eastAsia="ru-RU"/>
        </w:rPr>
        <w:t xml:space="preserve">ті органів опіки та піклування, пов’язаної із захистом прав дитини», рішенням виконавчого комітету від 21.01.2016 року №36 «Про затвердження Положення про комісію з питань захисту прав дитини виконавчого комітету міської ради», беручи до уваги рекомендації комісії з питань захисту прав дитини, з метою забезпечення реалізації прав, свобод та законних інтересів дитини, виконавчий комітет Івано-Франківської міської ради  </w:t>
      </w:r>
    </w:p>
    <w:p w:rsidR="00AA7552" w:rsidRDefault="00AA7552" w:rsidP="00AA7552">
      <w:pPr>
        <w:tabs>
          <w:tab w:val="left" w:pos="720"/>
        </w:tabs>
        <w:spacing w:line="252" w:lineRule="auto"/>
        <w:ind w:right="-2"/>
        <w:jc w:val="center"/>
        <w:rPr>
          <w:sz w:val="28"/>
          <w:szCs w:val="28"/>
        </w:rPr>
      </w:pPr>
      <w:r>
        <w:rPr>
          <w:sz w:val="28"/>
          <w:szCs w:val="28"/>
        </w:rPr>
        <w:t>вважає за доцільне</w:t>
      </w:r>
    </w:p>
    <w:p w:rsidR="00AA7552" w:rsidRDefault="00AA7552" w:rsidP="00AA7552">
      <w:pPr>
        <w:tabs>
          <w:tab w:val="left" w:pos="720"/>
        </w:tabs>
        <w:spacing w:line="252" w:lineRule="auto"/>
        <w:ind w:right="-2"/>
        <w:jc w:val="center"/>
        <w:rPr>
          <w:sz w:val="28"/>
          <w:szCs w:val="28"/>
        </w:rPr>
      </w:pPr>
    </w:p>
    <w:p w:rsidR="00AA7552" w:rsidRDefault="00AA7552" w:rsidP="00AA7552">
      <w:pPr>
        <w:jc w:val="both"/>
        <w:rPr>
          <w:rFonts w:eastAsia="Calibri"/>
          <w:sz w:val="28"/>
          <w:szCs w:val="28"/>
          <w:lang w:eastAsia="en-US"/>
        </w:rPr>
      </w:pPr>
      <w:r>
        <w:rPr>
          <w:rFonts w:eastAsia="Calibri"/>
          <w:sz w:val="28"/>
          <w:szCs w:val="28"/>
        </w:rPr>
        <w:t xml:space="preserve">позбавлення </w:t>
      </w:r>
      <w:r w:rsidR="0050375E">
        <w:rPr>
          <w:rFonts w:eastAsia="Calibri"/>
          <w:sz w:val="28"/>
          <w:szCs w:val="28"/>
        </w:rPr>
        <w:t>-,</w:t>
      </w:r>
      <w:r>
        <w:rPr>
          <w:rFonts w:eastAsia="Calibri"/>
          <w:sz w:val="28"/>
          <w:szCs w:val="28"/>
          <w:lang w:eastAsia="en-US"/>
        </w:rPr>
        <w:t xml:space="preserve"> стосовно сина </w:t>
      </w:r>
      <w:r w:rsidR="0050375E">
        <w:rPr>
          <w:rFonts w:eastAsia="Calibri"/>
          <w:sz w:val="28"/>
          <w:szCs w:val="28"/>
          <w:lang w:eastAsia="en-US"/>
        </w:rPr>
        <w:t>-,-,</w:t>
      </w:r>
      <w:r>
        <w:rPr>
          <w:rFonts w:eastAsia="Calibri"/>
          <w:sz w:val="28"/>
          <w:szCs w:val="28"/>
          <w:lang w:eastAsia="en-US"/>
        </w:rPr>
        <w:t xml:space="preserve"> </w:t>
      </w:r>
      <w:r w:rsidR="0050375E">
        <w:rPr>
          <w:rFonts w:eastAsia="Calibri"/>
          <w:sz w:val="28"/>
          <w:szCs w:val="28"/>
          <w:lang w:eastAsia="en-US"/>
        </w:rPr>
        <w:t>-,-,</w:t>
      </w:r>
      <w:r>
        <w:rPr>
          <w:rFonts w:eastAsia="Calibri"/>
          <w:sz w:val="28"/>
          <w:szCs w:val="28"/>
          <w:lang w:eastAsia="en-US"/>
        </w:rPr>
        <w:t xml:space="preserve"> року народження</w:t>
      </w:r>
    </w:p>
    <w:p w:rsidR="00AA7552" w:rsidRDefault="00AA7552" w:rsidP="00AA7552">
      <w:pPr>
        <w:tabs>
          <w:tab w:val="left" w:pos="1785"/>
        </w:tabs>
        <w:jc w:val="both"/>
        <w:rPr>
          <w:rFonts w:eastAsia="Calibri"/>
        </w:rPr>
      </w:pPr>
    </w:p>
    <w:p w:rsidR="00AA7552" w:rsidRDefault="00AA7552" w:rsidP="00AA7552">
      <w:pPr>
        <w:jc w:val="both"/>
        <w:rPr>
          <w:rFonts w:eastAsia="Calibri"/>
        </w:rPr>
      </w:pPr>
    </w:p>
    <w:p w:rsidR="00AA7552" w:rsidRDefault="00AA7552" w:rsidP="00AA7552">
      <w:pPr>
        <w:jc w:val="both"/>
        <w:rPr>
          <w:rFonts w:eastAsia="Calibri"/>
        </w:rPr>
      </w:pPr>
      <w:r>
        <w:rPr>
          <w:sz w:val="28"/>
          <w:szCs w:val="28"/>
          <w:lang w:eastAsia="en-US"/>
        </w:rPr>
        <w:t xml:space="preserve">Керуючий справами виконавчого </w:t>
      </w:r>
    </w:p>
    <w:p w:rsidR="00AA7552" w:rsidRDefault="00AA7552" w:rsidP="00AA7552">
      <w:pPr>
        <w:tabs>
          <w:tab w:val="left" w:pos="709"/>
          <w:tab w:val="left" w:pos="8025"/>
          <w:tab w:val="right" w:pos="9355"/>
        </w:tabs>
        <w:spacing w:line="252" w:lineRule="auto"/>
        <w:ind w:right="-2"/>
        <w:rPr>
          <w:sz w:val="28"/>
          <w:szCs w:val="28"/>
        </w:rPr>
      </w:pPr>
      <w:r>
        <w:rPr>
          <w:sz w:val="28"/>
          <w:szCs w:val="28"/>
          <w:lang w:eastAsia="en-US"/>
        </w:rPr>
        <w:t>комітету</w:t>
      </w:r>
      <w:r>
        <w:rPr>
          <w:sz w:val="28"/>
          <w:szCs w:val="28"/>
        </w:rPr>
        <w:t xml:space="preserve"> міської ради                                                                 Ігор Шевчук</w:t>
      </w:r>
    </w:p>
    <w:p w:rsidR="00AA7552" w:rsidRDefault="00AA7552" w:rsidP="00AA7552">
      <w:pPr>
        <w:tabs>
          <w:tab w:val="left" w:pos="709"/>
          <w:tab w:val="left" w:pos="8025"/>
          <w:tab w:val="right" w:pos="9355"/>
        </w:tabs>
        <w:spacing w:line="252" w:lineRule="auto"/>
        <w:ind w:right="-2"/>
        <w:rPr>
          <w:sz w:val="28"/>
          <w:szCs w:val="28"/>
        </w:rPr>
      </w:pPr>
    </w:p>
    <w:p w:rsidR="00AA7552" w:rsidRDefault="00AA7552" w:rsidP="00AA7552">
      <w:pPr>
        <w:tabs>
          <w:tab w:val="left" w:pos="709"/>
          <w:tab w:val="left" w:pos="8025"/>
          <w:tab w:val="right" w:pos="9355"/>
        </w:tabs>
        <w:spacing w:line="252" w:lineRule="auto"/>
        <w:ind w:right="-2"/>
        <w:rPr>
          <w:sz w:val="28"/>
          <w:szCs w:val="28"/>
        </w:rPr>
      </w:pPr>
    </w:p>
    <w:p w:rsidR="00AA7552" w:rsidRDefault="00AA7552" w:rsidP="00AA7552">
      <w:pPr>
        <w:tabs>
          <w:tab w:val="left" w:pos="709"/>
          <w:tab w:val="left" w:pos="8025"/>
          <w:tab w:val="right" w:pos="9355"/>
        </w:tabs>
        <w:spacing w:line="252" w:lineRule="auto"/>
        <w:ind w:right="-2"/>
        <w:rPr>
          <w:sz w:val="28"/>
          <w:szCs w:val="28"/>
        </w:rPr>
      </w:pPr>
    </w:p>
    <w:p w:rsidR="00AA7552" w:rsidRDefault="00AA7552" w:rsidP="00AA7552">
      <w:pPr>
        <w:tabs>
          <w:tab w:val="left" w:pos="709"/>
          <w:tab w:val="left" w:pos="8025"/>
          <w:tab w:val="right" w:pos="9355"/>
        </w:tabs>
        <w:spacing w:line="252" w:lineRule="auto"/>
        <w:ind w:right="-2"/>
        <w:rPr>
          <w:sz w:val="28"/>
          <w:szCs w:val="28"/>
        </w:rPr>
      </w:pPr>
    </w:p>
    <w:p w:rsidR="00AA7552" w:rsidRDefault="00AA7552" w:rsidP="00AA7552">
      <w:pPr>
        <w:tabs>
          <w:tab w:val="left" w:pos="709"/>
          <w:tab w:val="left" w:pos="8025"/>
          <w:tab w:val="right" w:pos="9355"/>
        </w:tabs>
        <w:spacing w:line="252" w:lineRule="auto"/>
        <w:ind w:right="-2"/>
        <w:rPr>
          <w:sz w:val="28"/>
          <w:szCs w:val="28"/>
        </w:rPr>
      </w:pPr>
    </w:p>
    <w:p w:rsidR="00AA7552" w:rsidRDefault="00AA7552" w:rsidP="00AA7552">
      <w:pPr>
        <w:tabs>
          <w:tab w:val="left" w:pos="709"/>
          <w:tab w:val="left" w:pos="8025"/>
          <w:tab w:val="right" w:pos="9355"/>
        </w:tabs>
        <w:spacing w:line="252" w:lineRule="auto"/>
        <w:ind w:right="-2"/>
        <w:rPr>
          <w:sz w:val="28"/>
          <w:szCs w:val="28"/>
        </w:rPr>
      </w:pPr>
    </w:p>
    <w:p w:rsidR="00AA7552" w:rsidRDefault="00AA7552" w:rsidP="00AA7552">
      <w:pPr>
        <w:tabs>
          <w:tab w:val="left" w:pos="709"/>
          <w:tab w:val="left" w:pos="8025"/>
          <w:tab w:val="right" w:pos="9355"/>
        </w:tabs>
        <w:spacing w:line="252" w:lineRule="auto"/>
        <w:ind w:right="-2"/>
        <w:rPr>
          <w:sz w:val="28"/>
          <w:szCs w:val="28"/>
        </w:rPr>
      </w:pPr>
    </w:p>
    <w:p w:rsidR="00AA7552" w:rsidRDefault="00AA7552" w:rsidP="00AA7552">
      <w:pPr>
        <w:tabs>
          <w:tab w:val="left" w:pos="709"/>
          <w:tab w:val="left" w:pos="8025"/>
          <w:tab w:val="right" w:pos="9355"/>
        </w:tabs>
        <w:spacing w:line="252" w:lineRule="auto"/>
        <w:ind w:right="-2"/>
        <w:rPr>
          <w:sz w:val="28"/>
          <w:szCs w:val="28"/>
        </w:rPr>
      </w:pPr>
    </w:p>
    <w:p w:rsidR="00AA7552" w:rsidRDefault="00AA7552" w:rsidP="00AA7552">
      <w:pPr>
        <w:tabs>
          <w:tab w:val="left" w:pos="709"/>
          <w:tab w:val="left" w:pos="8025"/>
          <w:tab w:val="right" w:pos="9355"/>
        </w:tabs>
        <w:spacing w:line="252" w:lineRule="auto"/>
        <w:ind w:right="-2"/>
        <w:rPr>
          <w:sz w:val="28"/>
          <w:szCs w:val="28"/>
        </w:rPr>
      </w:pPr>
    </w:p>
    <w:p w:rsidR="00AA7552" w:rsidRDefault="00AA7552" w:rsidP="00AA7552">
      <w:pPr>
        <w:tabs>
          <w:tab w:val="left" w:pos="709"/>
          <w:tab w:val="left" w:pos="8025"/>
          <w:tab w:val="right" w:pos="9355"/>
        </w:tabs>
        <w:spacing w:line="252" w:lineRule="auto"/>
        <w:ind w:right="-2"/>
        <w:rPr>
          <w:sz w:val="28"/>
          <w:szCs w:val="28"/>
        </w:rPr>
      </w:pPr>
    </w:p>
    <w:p w:rsidR="00AA7552" w:rsidRDefault="00AA7552" w:rsidP="00AA7552">
      <w:pPr>
        <w:tabs>
          <w:tab w:val="left" w:pos="709"/>
          <w:tab w:val="left" w:pos="8025"/>
          <w:tab w:val="right" w:pos="9355"/>
        </w:tabs>
        <w:spacing w:line="252" w:lineRule="auto"/>
        <w:ind w:right="-2"/>
        <w:rPr>
          <w:sz w:val="28"/>
          <w:szCs w:val="28"/>
        </w:rPr>
      </w:pPr>
    </w:p>
    <w:p w:rsidR="00AA7552" w:rsidRDefault="00AA7552" w:rsidP="00AA7552">
      <w:pPr>
        <w:tabs>
          <w:tab w:val="left" w:pos="709"/>
          <w:tab w:val="left" w:pos="8025"/>
          <w:tab w:val="right" w:pos="9355"/>
        </w:tabs>
        <w:spacing w:line="252" w:lineRule="auto"/>
        <w:ind w:right="-2"/>
        <w:rPr>
          <w:sz w:val="28"/>
          <w:szCs w:val="28"/>
        </w:rPr>
      </w:pPr>
    </w:p>
    <w:p w:rsidR="00AA7552" w:rsidRDefault="00AA7552" w:rsidP="00AA7552">
      <w:pPr>
        <w:tabs>
          <w:tab w:val="left" w:pos="709"/>
          <w:tab w:val="left" w:pos="8025"/>
          <w:tab w:val="right" w:pos="9355"/>
        </w:tabs>
        <w:spacing w:line="252" w:lineRule="auto"/>
        <w:ind w:right="-2"/>
        <w:rPr>
          <w:sz w:val="28"/>
          <w:szCs w:val="28"/>
        </w:rPr>
      </w:pPr>
    </w:p>
    <w:p w:rsidR="00AA7552" w:rsidRDefault="00AA7552" w:rsidP="00AA7552">
      <w:pPr>
        <w:tabs>
          <w:tab w:val="left" w:pos="709"/>
          <w:tab w:val="left" w:pos="8025"/>
          <w:tab w:val="right" w:pos="9355"/>
        </w:tabs>
        <w:spacing w:line="252" w:lineRule="auto"/>
        <w:ind w:right="-2"/>
        <w:rPr>
          <w:sz w:val="28"/>
          <w:szCs w:val="28"/>
        </w:rPr>
      </w:pPr>
    </w:p>
    <w:p w:rsidR="00AA7552" w:rsidRDefault="00AA7552" w:rsidP="00AA7552">
      <w:pPr>
        <w:tabs>
          <w:tab w:val="left" w:pos="709"/>
          <w:tab w:val="left" w:pos="8025"/>
          <w:tab w:val="right" w:pos="9355"/>
        </w:tabs>
        <w:spacing w:line="252" w:lineRule="auto"/>
        <w:ind w:right="-2"/>
        <w:rPr>
          <w:sz w:val="28"/>
          <w:szCs w:val="28"/>
        </w:rPr>
      </w:pPr>
    </w:p>
    <w:p w:rsidR="00AA7552" w:rsidRDefault="00AA7552" w:rsidP="00AA7552">
      <w:pPr>
        <w:tabs>
          <w:tab w:val="left" w:pos="709"/>
          <w:tab w:val="left" w:pos="8025"/>
          <w:tab w:val="right" w:pos="9355"/>
        </w:tabs>
        <w:spacing w:line="252" w:lineRule="auto"/>
        <w:ind w:right="-2"/>
        <w:rPr>
          <w:sz w:val="28"/>
          <w:szCs w:val="28"/>
        </w:rPr>
      </w:pPr>
    </w:p>
    <w:p w:rsidR="00AA7552" w:rsidRDefault="00AA7552" w:rsidP="00AA7552">
      <w:pPr>
        <w:tabs>
          <w:tab w:val="left" w:pos="709"/>
          <w:tab w:val="left" w:pos="8025"/>
          <w:tab w:val="right" w:pos="9355"/>
        </w:tabs>
        <w:spacing w:line="252" w:lineRule="auto"/>
        <w:ind w:right="-2"/>
        <w:rPr>
          <w:sz w:val="28"/>
          <w:szCs w:val="28"/>
        </w:rPr>
      </w:pPr>
    </w:p>
    <w:p w:rsidR="00852E1F" w:rsidRDefault="00852E1F" w:rsidP="00AA7552">
      <w:pPr>
        <w:tabs>
          <w:tab w:val="left" w:pos="709"/>
          <w:tab w:val="left" w:pos="8025"/>
          <w:tab w:val="right" w:pos="9355"/>
        </w:tabs>
        <w:spacing w:line="254" w:lineRule="auto"/>
        <w:ind w:left="5664"/>
        <w:rPr>
          <w:sz w:val="28"/>
          <w:szCs w:val="28"/>
          <w:lang w:eastAsia="en-US"/>
        </w:rPr>
      </w:pPr>
    </w:p>
    <w:p w:rsidR="00852E1F" w:rsidRDefault="00852E1F" w:rsidP="00AA7552">
      <w:pPr>
        <w:tabs>
          <w:tab w:val="left" w:pos="709"/>
          <w:tab w:val="left" w:pos="8025"/>
          <w:tab w:val="right" w:pos="9355"/>
        </w:tabs>
        <w:spacing w:line="254" w:lineRule="auto"/>
        <w:ind w:left="5664"/>
        <w:rPr>
          <w:sz w:val="28"/>
          <w:szCs w:val="28"/>
          <w:lang w:eastAsia="en-US"/>
        </w:rPr>
      </w:pPr>
    </w:p>
    <w:p w:rsidR="00852E1F" w:rsidRDefault="00852E1F" w:rsidP="00AA7552">
      <w:pPr>
        <w:tabs>
          <w:tab w:val="left" w:pos="709"/>
          <w:tab w:val="left" w:pos="8025"/>
          <w:tab w:val="right" w:pos="9355"/>
        </w:tabs>
        <w:spacing w:line="254" w:lineRule="auto"/>
        <w:ind w:left="5664"/>
        <w:rPr>
          <w:sz w:val="28"/>
          <w:szCs w:val="28"/>
          <w:lang w:eastAsia="en-US"/>
        </w:rPr>
      </w:pPr>
    </w:p>
    <w:p w:rsidR="00852E1F" w:rsidRDefault="00852E1F" w:rsidP="00AA7552">
      <w:pPr>
        <w:tabs>
          <w:tab w:val="left" w:pos="709"/>
          <w:tab w:val="left" w:pos="8025"/>
          <w:tab w:val="right" w:pos="9355"/>
        </w:tabs>
        <w:spacing w:line="254" w:lineRule="auto"/>
        <w:ind w:left="5664"/>
        <w:rPr>
          <w:sz w:val="28"/>
          <w:szCs w:val="28"/>
          <w:lang w:eastAsia="en-US"/>
        </w:rPr>
      </w:pPr>
    </w:p>
    <w:p w:rsidR="00852E1F" w:rsidRDefault="00852E1F" w:rsidP="00AA7552">
      <w:pPr>
        <w:tabs>
          <w:tab w:val="left" w:pos="709"/>
          <w:tab w:val="left" w:pos="8025"/>
          <w:tab w:val="right" w:pos="9355"/>
        </w:tabs>
        <w:spacing w:line="254" w:lineRule="auto"/>
        <w:ind w:left="5664"/>
        <w:rPr>
          <w:sz w:val="28"/>
          <w:szCs w:val="28"/>
          <w:lang w:eastAsia="en-US"/>
        </w:rPr>
      </w:pPr>
    </w:p>
    <w:p w:rsidR="00852E1F" w:rsidRDefault="00852E1F" w:rsidP="00AA7552">
      <w:pPr>
        <w:tabs>
          <w:tab w:val="left" w:pos="709"/>
          <w:tab w:val="left" w:pos="8025"/>
          <w:tab w:val="right" w:pos="9355"/>
        </w:tabs>
        <w:spacing w:line="254" w:lineRule="auto"/>
        <w:ind w:left="5664"/>
        <w:rPr>
          <w:sz w:val="28"/>
          <w:szCs w:val="28"/>
          <w:lang w:eastAsia="en-US"/>
        </w:rPr>
      </w:pPr>
    </w:p>
    <w:p w:rsidR="00852E1F" w:rsidRDefault="00852E1F" w:rsidP="00AA7552">
      <w:pPr>
        <w:tabs>
          <w:tab w:val="left" w:pos="709"/>
          <w:tab w:val="left" w:pos="8025"/>
          <w:tab w:val="right" w:pos="9355"/>
        </w:tabs>
        <w:spacing w:line="254" w:lineRule="auto"/>
        <w:ind w:left="5664"/>
        <w:rPr>
          <w:sz w:val="28"/>
          <w:szCs w:val="28"/>
          <w:lang w:eastAsia="en-US"/>
        </w:rPr>
      </w:pPr>
    </w:p>
    <w:p w:rsidR="00852E1F" w:rsidRDefault="00852E1F" w:rsidP="00AA7552">
      <w:pPr>
        <w:tabs>
          <w:tab w:val="left" w:pos="709"/>
          <w:tab w:val="left" w:pos="8025"/>
          <w:tab w:val="right" w:pos="9355"/>
        </w:tabs>
        <w:spacing w:line="254" w:lineRule="auto"/>
        <w:ind w:left="5664"/>
        <w:rPr>
          <w:sz w:val="28"/>
          <w:szCs w:val="28"/>
          <w:lang w:eastAsia="en-US"/>
        </w:rPr>
      </w:pPr>
    </w:p>
    <w:p w:rsidR="00852E1F" w:rsidRDefault="00852E1F" w:rsidP="00AA7552">
      <w:pPr>
        <w:tabs>
          <w:tab w:val="left" w:pos="709"/>
          <w:tab w:val="left" w:pos="8025"/>
          <w:tab w:val="right" w:pos="9355"/>
        </w:tabs>
        <w:spacing w:line="254" w:lineRule="auto"/>
        <w:ind w:left="5664"/>
        <w:rPr>
          <w:sz w:val="28"/>
          <w:szCs w:val="28"/>
          <w:lang w:eastAsia="en-US"/>
        </w:rPr>
      </w:pPr>
    </w:p>
    <w:p w:rsidR="00852E1F" w:rsidRDefault="00852E1F" w:rsidP="00AA7552">
      <w:pPr>
        <w:tabs>
          <w:tab w:val="left" w:pos="709"/>
          <w:tab w:val="left" w:pos="8025"/>
          <w:tab w:val="right" w:pos="9355"/>
        </w:tabs>
        <w:spacing w:line="254" w:lineRule="auto"/>
        <w:ind w:left="5664"/>
        <w:rPr>
          <w:sz w:val="28"/>
          <w:szCs w:val="28"/>
          <w:lang w:eastAsia="en-US"/>
        </w:rPr>
      </w:pPr>
    </w:p>
    <w:p w:rsidR="00852E1F" w:rsidRDefault="00852E1F" w:rsidP="00AA7552">
      <w:pPr>
        <w:tabs>
          <w:tab w:val="left" w:pos="709"/>
          <w:tab w:val="left" w:pos="8025"/>
          <w:tab w:val="right" w:pos="9355"/>
        </w:tabs>
        <w:spacing w:line="254" w:lineRule="auto"/>
        <w:ind w:left="5664"/>
        <w:rPr>
          <w:sz w:val="28"/>
          <w:szCs w:val="28"/>
          <w:lang w:eastAsia="en-US"/>
        </w:rPr>
      </w:pPr>
    </w:p>
    <w:p w:rsidR="00852E1F" w:rsidRDefault="00852E1F" w:rsidP="00AA7552">
      <w:pPr>
        <w:tabs>
          <w:tab w:val="left" w:pos="709"/>
          <w:tab w:val="left" w:pos="8025"/>
          <w:tab w:val="right" w:pos="9355"/>
        </w:tabs>
        <w:spacing w:line="254" w:lineRule="auto"/>
        <w:ind w:left="5664"/>
        <w:rPr>
          <w:sz w:val="28"/>
          <w:szCs w:val="28"/>
          <w:lang w:eastAsia="en-US"/>
        </w:rPr>
      </w:pPr>
    </w:p>
    <w:p w:rsidR="00852E1F" w:rsidRDefault="00852E1F" w:rsidP="00AA7552">
      <w:pPr>
        <w:tabs>
          <w:tab w:val="left" w:pos="709"/>
          <w:tab w:val="left" w:pos="8025"/>
          <w:tab w:val="right" w:pos="9355"/>
        </w:tabs>
        <w:spacing w:line="254" w:lineRule="auto"/>
        <w:ind w:left="5664"/>
        <w:rPr>
          <w:sz w:val="28"/>
          <w:szCs w:val="28"/>
          <w:lang w:eastAsia="en-US"/>
        </w:rPr>
      </w:pPr>
    </w:p>
    <w:p w:rsidR="00852E1F" w:rsidRDefault="00852E1F" w:rsidP="00AA7552">
      <w:pPr>
        <w:tabs>
          <w:tab w:val="left" w:pos="709"/>
          <w:tab w:val="left" w:pos="8025"/>
          <w:tab w:val="right" w:pos="9355"/>
        </w:tabs>
        <w:spacing w:line="254" w:lineRule="auto"/>
        <w:ind w:left="5664"/>
        <w:rPr>
          <w:sz w:val="28"/>
          <w:szCs w:val="28"/>
          <w:lang w:eastAsia="en-US"/>
        </w:rPr>
      </w:pPr>
    </w:p>
    <w:p w:rsidR="00852E1F" w:rsidRDefault="00852E1F" w:rsidP="00AA7552">
      <w:pPr>
        <w:tabs>
          <w:tab w:val="left" w:pos="709"/>
          <w:tab w:val="left" w:pos="8025"/>
          <w:tab w:val="right" w:pos="9355"/>
        </w:tabs>
        <w:spacing w:line="254" w:lineRule="auto"/>
        <w:ind w:left="5664"/>
        <w:rPr>
          <w:sz w:val="28"/>
          <w:szCs w:val="28"/>
          <w:lang w:eastAsia="en-US"/>
        </w:rPr>
      </w:pPr>
    </w:p>
    <w:p w:rsidR="00852E1F" w:rsidRDefault="00852E1F" w:rsidP="00AA7552">
      <w:pPr>
        <w:tabs>
          <w:tab w:val="left" w:pos="709"/>
          <w:tab w:val="left" w:pos="8025"/>
          <w:tab w:val="right" w:pos="9355"/>
        </w:tabs>
        <w:spacing w:line="254" w:lineRule="auto"/>
        <w:ind w:left="5664"/>
        <w:rPr>
          <w:sz w:val="28"/>
          <w:szCs w:val="28"/>
          <w:lang w:eastAsia="en-US"/>
        </w:rPr>
      </w:pPr>
    </w:p>
    <w:p w:rsidR="00852E1F" w:rsidRDefault="00852E1F" w:rsidP="00AA7552">
      <w:pPr>
        <w:tabs>
          <w:tab w:val="left" w:pos="709"/>
          <w:tab w:val="left" w:pos="8025"/>
          <w:tab w:val="right" w:pos="9355"/>
        </w:tabs>
        <w:spacing w:line="254" w:lineRule="auto"/>
        <w:ind w:left="5664"/>
        <w:rPr>
          <w:sz w:val="28"/>
          <w:szCs w:val="28"/>
          <w:lang w:eastAsia="en-US"/>
        </w:rPr>
      </w:pPr>
    </w:p>
    <w:p w:rsidR="00852E1F" w:rsidRDefault="00852E1F" w:rsidP="00AA7552">
      <w:pPr>
        <w:tabs>
          <w:tab w:val="left" w:pos="709"/>
          <w:tab w:val="left" w:pos="8025"/>
          <w:tab w:val="right" w:pos="9355"/>
        </w:tabs>
        <w:spacing w:line="254" w:lineRule="auto"/>
        <w:ind w:left="5664"/>
        <w:rPr>
          <w:sz w:val="28"/>
          <w:szCs w:val="28"/>
          <w:lang w:eastAsia="en-US"/>
        </w:rPr>
      </w:pPr>
    </w:p>
    <w:p w:rsidR="00852E1F" w:rsidRDefault="00852E1F" w:rsidP="00AA7552">
      <w:pPr>
        <w:tabs>
          <w:tab w:val="left" w:pos="709"/>
          <w:tab w:val="left" w:pos="8025"/>
          <w:tab w:val="right" w:pos="9355"/>
        </w:tabs>
        <w:spacing w:line="254" w:lineRule="auto"/>
        <w:ind w:left="5664"/>
        <w:rPr>
          <w:sz w:val="28"/>
          <w:szCs w:val="28"/>
          <w:lang w:eastAsia="en-US"/>
        </w:rPr>
      </w:pPr>
    </w:p>
    <w:p w:rsidR="00852E1F" w:rsidRDefault="00852E1F" w:rsidP="00AA7552">
      <w:pPr>
        <w:tabs>
          <w:tab w:val="left" w:pos="709"/>
          <w:tab w:val="left" w:pos="8025"/>
          <w:tab w:val="right" w:pos="9355"/>
        </w:tabs>
        <w:spacing w:line="254" w:lineRule="auto"/>
        <w:ind w:left="5664"/>
        <w:rPr>
          <w:sz w:val="28"/>
          <w:szCs w:val="28"/>
          <w:lang w:eastAsia="en-US"/>
        </w:rPr>
      </w:pPr>
    </w:p>
    <w:p w:rsidR="00852E1F" w:rsidRDefault="00852E1F" w:rsidP="00AA7552">
      <w:pPr>
        <w:tabs>
          <w:tab w:val="left" w:pos="709"/>
          <w:tab w:val="left" w:pos="8025"/>
          <w:tab w:val="right" w:pos="9355"/>
        </w:tabs>
        <w:spacing w:line="254" w:lineRule="auto"/>
        <w:ind w:left="5664"/>
        <w:rPr>
          <w:sz w:val="28"/>
          <w:szCs w:val="28"/>
          <w:lang w:eastAsia="en-US"/>
        </w:rPr>
      </w:pPr>
    </w:p>
    <w:p w:rsidR="00852E1F" w:rsidRDefault="00852E1F" w:rsidP="00AA7552">
      <w:pPr>
        <w:tabs>
          <w:tab w:val="left" w:pos="709"/>
          <w:tab w:val="left" w:pos="8025"/>
          <w:tab w:val="right" w:pos="9355"/>
        </w:tabs>
        <w:spacing w:line="254" w:lineRule="auto"/>
        <w:ind w:left="5664"/>
        <w:rPr>
          <w:sz w:val="28"/>
          <w:szCs w:val="28"/>
          <w:lang w:eastAsia="en-US"/>
        </w:rPr>
      </w:pPr>
    </w:p>
    <w:p w:rsidR="00AA7552" w:rsidRDefault="00AA7552" w:rsidP="00AA7552">
      <w:pPr>
        <w:tabs>
          <w:tab w:val="left" w:pos="709"/>
          <w:tab w:val="left" w:pos="8025"/>
          <w:tab w:val="right" w:pos="9355"/>
        </w:tabs>
        <w:spacing w:line="254" w:lineRule="auto"/>
        <w:ind w:left="5664"/>
        <w:rPr>
          <w:sz w:val="28"/>
          <w:szCs w:val="28"/>
          <w:lang w:eastAsia="en-US"/>
        </w:rPr>
      </w:pPr>
      <w:r>
        <w:rPr>
          <w:sz w:val="28"/>
          <w:szCs w:val="28"/>
          <w:lang w:eastAsia="en-US"/>
        </w:rPr>
        <w:lastRenderedPageBreak/>
        <w:t>Додаток 2</w:t>
      </w:r>
    </w:p>
    <w:p w:rsidR="00AA7552" w:rsidRDefault="00AA7552" w:rsidP="00AA7552">
      <w:pPr>
        <w:spacing w:line="254" w:lineRule="auto"/>
        <w:ind w:left="5664"/>
        <w:rPr>
          <w:sz w:val="28"/>
          <w:szCs w:val="28"/>
          <w:lang w:eastAsia="en-US"/>
        </w:rPr>
      </w:pPr>
      <w:r>
        <w:rPr>
          <w:sz w:val="28"/>
          <w:szCs w:val="28"/>
          <w:lang w:eastAsia="en-US"/>
        </w:rPr>
        <w:t>до рішення виконавчого</w:t>
      </w:r>
    </w:p>
    <w:p w:rsidR="00AA7552" w:rsidRDefault="00AA7552" w:rsidP="00AA7552">
      <w:pPr>
        <w:spacing w:line="254" w:lineRule="auto"/>
        <w:ind w:left="5664"/>
        <w:rPr>
          <w:sz w:val="28"/>
          <w:szCs w:val="28"/>
          <w:lang w:eastAsia="en-US"/>
        </w:rPr>
      </w:pPr>
      <w:r>
        <w:rPr>
          <w:sz w:val="28"/>
          <w:szCs w:val="28"/>
          <w:lang w:eastAsia="en-US"/>
        </w:rPr>
        <w:t>комітету міської ради</w:t>
      </w:r>
    </w:p>
    <w:p w:rsidR="00AA7552" w:rsidRDefault="00AA7552" w:rsidP="00AA7552">
      <w:pPr>
        <w:spacing w:line="254" w:lineRule="auto"/>
        <w:ind w:left="5664"/>
        <w:rPr>
          <w:sz w:val="28"/>
          <w:szCs w:val="28"/>
          <w:lang w:eastAsia="en-US"/>
        </w:rPr>
      </w:pPr>
      <w:r>
        <w:rPr>
          <w:sz w:val="28"/>
          <w:szCs w:val="28"/>
          <w:lang w:eastAsia="en-US"/>
        </w:rPr>
        <w:t>від _____________№_____</w:t>
      </w:r>
    </w:p>
    <w:p w:rsidR="00AA7552" w:rsidRDefault="00AA7552" w:rsidP="00AA7552">
      <w:pPr>
        <w:suppressAutoHyphens/>
        <w:autoSpaceDN w:val="0"/>
        <w:rPr>
          <w:kern w:val="3"/>
          <w:sz w:val="28"/>
          <w:szCs w:val="28"/>
        </w:rPr>
      </w:pPr>
    </w:p>
    <w:p w:rsidR="00AA7552" w:rsidRDefault="00AA7552" w:rsidP="00AA7552">
      <w:pPr>
        <w:tabs>
          <w:tab w:val="left" w:pos="1759"/>
        </w:tabs>
        <w:ind w:firstLine="708"/>
        <w:jc w:val="center"/>
        <w:rPr>
          <w:noProof/>
          <w:sz w:val="28"/>
          <w:szCs w:val="28"/>
        </w:rPr>
      </w:pPr>
      <w:r>
        <w:rPr>
          <w:noProof/>
          <w:sz w:val="28"/>
          <w:szCs w:val="28"/>
        </w:rPr>
        <w:t>Висновок</w:t>
      </w:r>
    </w:p>
    <w:p w:rsidR="00AA7552" w:rsidRDefault="00AA7552" w:rsidP="00AA7552">
      <w:pPr>
        <w:tabs>
          <w:tab w:val="left" w:pos="1759"/>
        </w:tabs>
        <w:ind w:firstLine="708"/>
        <w:jc w:val="center"/>
        <w:rPr>
          <w:rFonts w:eastAsia="Calibri"/>
          <w:b/>
          <w:sz w:val="28"/>
          <w:szCs w:val="28"/>
        </w:rPr>
      </w:pPr>
      <w:r>
        <w:rPr>
          <w:noProof/>
          <w:sz w:val="28"/>
          <w:szCs w:val="28"/>
        </w:rPr>
        <w:t xml:space="preserve">щодо доцільності (недоцільності) </w:t>
      </w:r>
    </w:p>
    <w:p w:rsidR="00AA7552" w:rsidRDefault="00AA7552" w:rsidP="00AA7552">
      <w:pPr>
        <w:tabs>
          <w:tab w:val="left" w:pos="1785"/>
        </w:tabs>
        <w:jc w:val="center"/>
        <w:rPr>
          <w:rFonts w:eastAsia="Calibri"/>
          <w:sz w:val="28"/>
          <w:szCs w:val="28"/>
        </w:rPr>
      </w:pPr>
      <w:r>
        <w:rPr>
          <w:rFonts w:eastAsia="Calibri"/>
          <w:sz w:val="28"/>
          <w:szCs w:val="28"/>
        </w:rPr>
        <w:t xml:space="preserve"> позбавлення батьківських прав</w:t>
      </w:r>
    </w:p>
    <w:p w:rsidR="00AA7552" w:rsidRDefault="00852E1F" w:rsidP="00AA7552">
      <w:pPr>
        <w:jc w:val="center"/>
        <w:rPr>
          <w:rFonts w:eastAsia="Calibri"/>
          <w:sz w:val="28"/>
          <w:szCs w:val="28"/>
        </w:rPr>
      </w:pPr>
      <w:r>
        <w:rPr>
          <w:rFonts w:eastAsia="Calibri"/>
          <w:sz w:val="28"/>
          <w:szCs w:val="28"/>
        </w:rPr>
        <w:t>-,-,</w:t>
      </w:r>
      <w:r w:rsidR="00AA7552">
        <w:rPr>
          <w:rFonts w:eastAsia="Calibri"/>
          <w:sz w:val="28"/>
          <w:szCs w:val="28"/>
        </w:rPr>
        <w:t xml:space="preserve"> стосовно дітей </w:t>
      </w:r>
    </w:p>
    <w:p w:rsidR="00AA7552" w:rsidRDefault="00852E1F" w:rsidP="00AA7552">
      <w:pPr>
        <w:jc w:val="center"/>
        <w:rPr>
          <w:rFonts w:eastAsia="Calibri"/>
          <w:sz w:val="28"/>
          <w:szCs w:val="28"/>
        </w:rPr>
      </w:pPr>
      <w:r>
        <w:rPr>
          <w:rFonts w:eastAsia="Calibri"/>
          <w:sz w:val="28"/>
          <w:szCs w:val="28"/>
        </w:rPr>
        <w:t>-,-</w:t>
      </w:r>
      <w:r w:rsidR="00AA7552">
        <w:rPr>
          <w:rFonts w:eastAsia="Calibri"/>
          <w:sz w:val="28"/>
          <w:szCs w:val="28"/>
        </w:rPr>
        <w:t xml:space="preserve">,  року народження, та </w:t>
      </w:r>
    </w:p>
    <w:p w:rsidR="00AA7552" w:rsidRDefault="00852E1F" w:rsidP="00AA7552">
      <w:pPr>
        <w:jc w:val="center"/>
        <w:rPr>
          <w:rFonts w:eastAsia="Calibri"/>
          <w:sz w:val="28"/>
          <w:szCs w:val="28"/>
        </w:rPr>
      </w:pPr>
      <w:r>
        <w:rPr>
          <w:rFonts w:eastAsia="Calibri"/>
          <w:sz w:val="28"/>
          <w:szCs w:val="28"/>
        </w:rPr>
        <w:t>-.-,-</w:t>
      </w:r>
      <w:r w:rsidR="00AA7552">
        <w:rPr>
          <w:rFonts w:eastAsia="Calibri"/>
          <w:sz w:val="28"/>
          <w:szCs w:val="28"/>
        </w:rPr>
        <w:t xml:space="preserve">, </w:t>
      </w:r>
      <w:r>
        <w:rPr>
          <w:rFonts w:eastAsia="Calibri"/>
          <w:sz w:val="28"/>
          <w:szCs w:val="28"/>
        </w:rPr>
        <w:t>-,</w:t>
      </w:r>
      <w:r w:rsidR="00AA7552">
        <w:rPr>
          <w:rFonts w:eastAsia="Calibri"/>
          <w:sz w:val="28"/>
          <w:szCs w:val="28"/>
        </w:rPr>
        <w:t xml:space="preserve"> року народження</w:t>
      </w:r>
    </w:p>
    <w:p w:rsidR="00AA7552" w:rsidRDefault="00AA7552" w:rsidP="00AA7552">
      <w:pPr>
        <w:jc w:val="center"/>
        <w:rPr>
          <w:rFonts w:eastAsia="Calibri"/>
          <w:b/>
          <w:sz w:val="28"/>
          <w:szCs w:val="28"/>
        </w:rPr>
      </w:pPr>
    </w:p>
    <w:p w:rsidR="00AA7552" w:rsidRDefault="00AA7552" w:rsidP="00AA7552">
      <w:pPr>
        <w:jc w:val="both"/>
        <w:rPr>
          <w:rFonts w:eastAsia="Calibri"/>
          <w:sz w:val="28"/>
          <w:szCs w:val="28"/>
        </w:rPr>
      </w:pPr>
      <w:r>
        <w:rPr>
          <w:rFonts w:eastAsia="Calibri"/>
        </w:rPr>
        <w:tab/>
      </w:r>
      <w:r>
        <w:rPr>
          <w:rFonts w:eastAsia="Calibri"/>
          <w:sz w:val="28"/>
          <w:szCs w:val="28"/>
        </w:rPr>
        <w:t xml:space="preserve">В провадженні Івано-Франківського міського суду перебуває цивільна справа за позовом </w:t>
      </w:r>
      <w:r w:rsidR="00852E1F">
        <w:rPr>
          <w:rFonts w:eastAsia="Calibri"/>
          <w:sz w:val="28"/>
          <w:szCs w:val="28"/>
        </w:rPr>
        <w:t>-.-,</w:t>
      </w:r>
      <w:r>
        <w:rPr>
          <w:rFonts w:eastAsia="Calibri"/>
          <w:sz w:val="28"/>
          <w:szCs w:val="28"/>
        </w:rPr>
        <w:t xml:space="preserve"> до </w:t>
      </w:r>
      <w:r w:rsidR="00852E1F">
        <w:rPr>
          <w:rFonts w:eastAsia="Calibri"/>
          <w:sz w:val="28"/>
          <w:szCs w:val="28"/>
        </w:rPr>
        <w:t>-,-,</w:t>
      </w:r>
      <w:r>
        <w:rPr>
          <w:rFonts w:eastAsia="Calibri"/>
          <w:sz w:val="28"/>
          <w:szCs w:val="28"/>
        </w:rPr>
        <w:t xml:space="preserve"> про позбавлення батьківських прав стосовно дітей  </w:t>
      </w:r>
      <w:r w:rsidR="00852E1F">
        <w:rPr>
          <w:rFonts w:eastAsia="Calibri"/>
          <w:sz w:val="28"/>
          <w:szCs w:val="28"/>
        </w:rPr>
        <w:t>-,-,-</w:t>
      </w:r>
      <w:r>
        <w:rPr>
          <w:rFonts w:eastAsia="Calibri"/>
          <w:sz w:val="28"/>
          <w:szCs w:val="28"/>
        </w:rPr>
        <w:t xml:space="preserve">, </w:t>
      </w:r>
      <w:r w:rsidR="00852E1F">
        <w:rPr>
          <w:rFonts w:eastAsia="Calibri"/>
          <w:sz w:val="28"/>
          <w:szCs w:val="28"/>
        </w:rPr>
        <w:t>-,-,</w:t>
      </w:r>
      <w:r>
        <w:rPr>
          <w:rFonts w:eastAsia="Calibri"/>
          <w:sz w:val="28"/>
          <w:szCs w:val="28"/>
        </w:rPr>
        <w:t xml:space="preserve"> року народження</w:t>
      </w:r>
      <w:r>
        <w:rPr>
          <w:rFonts w:eastAsia="Calibri"/>
          <w:b/>
          <w:sz w:val="28"/>
          <w:szCs w:val="28"/>
        </w:rPr>
        <w:t xml:space="preserve">, </w:t>
      </w:r>
      <w:r>
        <w:rPr>
          <w:rFonts w:eastAsia="Calibri"/>
          <w:sz w:val="28"/>
          <w:szCs w:val="28"/>
        </w:rPr>
        <w:t xml:space="preserve">та </w:t>
      </w:r>
      <w:r w:rsidR="00852E1F">
        <w:rPr>
          <w:rFonts w:eastAsia="Calibri"/>
          <w:sz w:val="28"/>
          <w:szCs w:val="28"/>
        </w:rPr>
        <w:t>-,-,-,-</w:t>
      </w:r>
      <w:r>
        <w:rPr>
          <w:rFonts w:eastAsia="Calibri"/>
          <w:sz w:val="28"/>
          <w:szCs w:val="28"/>
        </w:rPr>
        <w:t xml:space="preserve">, </w:t>
      </w:r>
      <w:r w:rsidR="00852E1F">
        <w:rPr>
          <w:rFonts w:eastAsia="Calibri"/>
          <w:sz w:val="28"/>
          <w:szCs w:val="28"/>
        </w:rPr>
        <w:t>-,-,</w:t>
      </w:r>
      <w:r>
        <w:rPr>
          <w:rFonts w:eastAsia="Calibri"/>
          <w:sz w:val="28"/>
          <w:szCs w:val="28"/>
        </w:rPr>
        <w:t>року народження.</w:t>
      </w:r>
    </w:p>
    <w:p w:rsidR="00AA7552" w:rsidRDefault="00AA7552" w:rsidP="00AA7552">
      <w:pPr>
        <w:ind w:firstLine="708"/>
        <w:jc w:val="both"/>
        <w:rPr>
          <w:rFonts w:eastAsia="Calibri"/>
          <w:sz w:val="28"/>
          <w:szCs w:val="28"/>
        </w:rPr>
      </w:pPr>
      <w:r>
        <w:rPr>
          <w:rFonts w:eastAsia="Calibri"/>
          <w:sz w:val="28"/>
          <w:szCs w:val="28"/>
        </w:rPr>
        <w:t xml:space="preserve">Ухвалою </w:t>
      </w:r>
      <w:r w:rsidR="00852E1F">
        <w:rPr>
          <w:rFonts w:eastAsia="Calibri"/>
          <w:sz w:val="28"/>
          <w:szCs w:val="28"/>
        </w:rPr>
        <w:t>-,-,</w:t>
      </w:r>
      <w:r>
        <w:rPr>
          <w:rFonts w:eastAsia="Calibri"/>
          <w:sz w:val="28"/>
          <w:szCs w:val="28"/>
        </w:rPr>
        <w:t xml:space="preserve"> міського суду орган опіки та піклування залучено до участі у справі як третю сторону для надання письмового висновку у справі.</w:t>
      </w:r>
    </w:p>
    <w:p w:rsidR="00AA7552" w:rsidRDefault="00AA7552" w:rsidP="00AA7552">
      <w:pPr>
        <w:ind w:firstLine="708"/>
        <w:jc w:val="both"/>
        <w:rPr>
          <w:rFonts w:eastAsia="Calibri"/>
          <w:sz w:val="28"/>
          <w:szCs w:val="28"/>
        </w:rPr>
      </w:pPr>
      <w:r>
        <w:rPr>
          <w:rFonts w:eastAsia="Calibri"/>
          <w:sz w:val="28"/>
          <w:szCs w:val="28"/>
        </w:rPr>
        <w:t xml:space="preserve">Рішенням </w:t>
      </w:r>
      <w:r w:rsidR="00852E1F">
        <w:rPr>
          <w:rFonts w:eastAsia="Calibri"/>
          <w:sz w:val="28"/>
          <w:szCs w:val="28"/>
        </w:rPr>
        <w:t>-,-,</w:t>
      </w:r>
      <w:r>
        <w:rPr>
          <w:rFonts w:eastAsia="Calibri"/>
          <w:sz w:val="28"/>
          <w:szCs w:val="28"/>
        </w:rPr>
        <w:t xml:space="preserve"> міського суду від </w:t>
      </w:r>
      <w:r w:rsidR="00852E1F">
        <w:rPr>
          <w:rFonts w:eastAsia="Calibri"/>
          <w:sz w:val="28"/>
          <w:szCs w:val="28"/>
        </w:rPr>
        <w:t>-,-,</w:t>
      </w:r>
      <w:r>
        <w:rPr>
          <w:rFonts w:eastAsia="Calibri"/>
          <w:sz w:val="28"/>
          <w:szCs w:val="28"/>
        </w:rPr>
        <w:t xml:space="preserve"> року призначено стягнути з </w:t>
      </w:r>
      <w:r w:rsidR="00852E1F">
        <w:rPr>
          <w:rFonts w:eastAsia="Calibri"/>
          <w:sz w:val="28"/>
          <w:szCs w:val="28"/>
        </w:rPr>
        <w:t>-,-,</w:t>
      </w:r>
      <w:r>
        <w:rPr>
          <w:rFonts w:eastAsia="Calibri"/>
          <w:sz w:val="28"/>
          <w:szCs w:val="28"/>
        </w:rPr>
        <w:t xml:space="preserve"> аліменти на утримання малолітніх дітей у твердій грошовій сумі в розмірі </w:t>
      </w:r>
      <w:r w:rsidR="00852E1F">
        <w:rPr>
          <w:rFonts w:eastAsia="Calibri"/>
          <w:sz w:val="28"/>
          <w:szCs w:val="28"/>
        </w:rPr>
        <w:t>-,-,</w:t>
      </w:r>
      <w:r>
        <w:rPr>
          <w:rFonts w:eastAsia="Calibri"/>
          <w:sz w:val="28"/>
          <w:szCs w:val="28"/>
        </w:rPr>
        <w:t xml:space="preserve"> грн. щомісячно до досягнення старшою дитиною повноліття.</w:t>
      </w:r>
    </w:p>
    <w:p w:rsidR="00AA7552" w:rsidRDefault="00AA7552" w:rsidP="00AA7552">
      <w:pPr>
        <w:ind w:firstLine="708"/>
        <w:jc w:val="both"/>
        <w:rPr>
          <w:rFonts w:eastAsia="Calibri"/>
          <w:sz w:val="28"/>
          <w:szCs w:val="28"/>
        </w:rPr>
      </w:pPr>
      <w:r>
        <w:rPr>
          <w:rFonts w:eastAsia="Calibri"/>
          <w:sz w:val="28"/>
          <w:szCs w:val="28"/>
        </w:rPr>
        <w:t xml:space="preserve">Згідно з довідкою </w:t>
      </w:r>
      <w:r w:rsidR="00852E1F">
        <w:rPr>
          <w:rFonts w:eastAsia="Calibri"/>
          <w:sz w:val="28"/>
          <w:szCs w:val="28"/>
        </w:rPr>
        <w:t>-,-,</w:t>
      </w:r>
      <w:r>
        <w:rPr>
          <w:rFonts w:eastAsia="Calibri"/>
          <w:sz w:val="28"/>
          <w:szCs w:val="28"/>
        </w:rPr>
        <w:t xml:space="preserve"> міського </w:t>
      </w:r>
      <w:r w:rsidR="00852E1F">
        <w:rPr>
          <w:rFonts w:eastAsia="Calibri"/>
          <w:sz w:val="28"/>
          <w:szCs w:val="28"/>
        </w:rPr>
        <w:t>-,-,-,</w:t>
      </w:r>
      <w:r>
        <w:rPr>
          <w:rFonts w:eastAsia="Calibri"/>
          <w:sz w:val="28"/>
          <w:szCs w:val="28"/>
        </w:rPr>
        <w:t xml:space="preserve"> в </w:t>
      </w:r>
      <w:r w:rsidR="00852E1F">
        <w:rPr>
          <w:rFonts w:eastAsia="Calibri"/>
          <w:sz w:val="28"/>
          <w:szCs w:val="28"/>
        </w:rPr>
        <w:t>-,-,</w:t>
      </w:r>
      <w:r>
        <w:rPr>
          <w:rFonts w:eastAsia="Calibri"/>
          <w:sz w:val="28"/>
          <w:szCs w:val="28"/>
        </w:rPr>
        <w:t xml:space="preserve"> області від </w:t>
      </w:r>
      <w:r w:rsidR="00852E1F">
        <w:rPr>
          <w:rFonts w:eastAsia="Calibri"/>
          <w:sz w:val="28"/>
          <w:szCs w:val="28"/>
        </w:rPr>
        <w:t>-,-,</w:t>
      </w:r>
      <w:r>
        <w:rPr>
          <w:rFonts w:eastAsia="Calibri"/>
          <w:sz w:val="28"/>
          <w:szCs w:val="28"/>
        </w:rPr>
        <w:t xml:space="preserve"> року заборгованість по аліментах  становить </w:t>
      </w:r>
      <w:r w:rsidR="00852E1F">
        <w:rPr>
          <w:rFonts w:eastAsia="Calibri"/>
          <w:sz w:val="28"/>
          <w:szCs w:val="28"/>
        </w:rPr>
        <w:t>-,-,</w:t>
      </w:r>
      <w:r>
        <w:rPr>
          <w:rFonts w:eastAsia="Calibri"/>
          <w:sz w:val="28"/>
          <w:szCs w:val="28"/>
        </w:rPr>
        <w:t xml:space="preserve"> тис. грн.</w:t>
      </w:r>
    </w:p>
    <w:p w:rsidR="00AA7552" w:rsidRDefault="00AA7552" w:rsidP="00AA7552">
      <w:pPr>
        <w:ind w:firstLine="708"/>
        <w:jc w:val="both"/>
        <w:rPr>
          <w:rFonts w:eastAsia="Calibri"/>
          <w:sz w:val="28"/>
          <w:szCs w:val="28"/>
        </w:rPr>
      </w:pPr>
      <w:r>
        <w:rPr>
          <w:rFonts w:eastAsia="Calibri"/>
          <w:sz w:val="28"/>
          <w:szCs w:val="28"/>
        </w:rPr>
        <w:t xml:space="preserve">Рішенням Івано-Франківського міського суду від </w:t>
      </w:r>
      <w:r w:rsidR="00852E1F">
        <w:rPr>
          <w:rFonts w:eastAsia="Calibri"/>
          <w:sz w:val="28"/>
          <w:szCs w:val="28"/>
        </w:rPr>
        <w:t>-,-,</w:t>
      </w:r>
      <w:r>
        <w:rPr>
          <w:rFonts w:eastAsia="Calibri"/>
          <w:sz w:val="28"/>
          <w:szCs w:val="28"/>
        </w:rPr>
        <w:t xml:space="preserve"> року шлюб між позивачем та відповідачем розірвано, малолітніх дітей залишено на проживання з матір’ю. </w:t>
      </w:r>
    </w:p>
    <w:p w:rsidR="00AA7552" w:rsidRDefault="00AA7552" w:rsidP="00AA7552">
      <w:pPr>
        <w:ind w:firstLine="708"/>
        <w:jc w:val="both"/>
        <w:rPr>
          <w:rFonts w:eastAsia="Calibri"/>
          <w:sz w:val="28"/>
          <w:szCs w:val="28"/>
        </w:rPr>
      </w:pPr>
      <w:r>
        <w:rPr>
          <w:rFonts w:eastAsia="Calibri"/>
          <w:sz w:val="28"/>
          <w:szCs w:val="28"/>
        </w:rPr>
        <w:t xml:space="preserve">Діти зареєстровані та фактично проживають з матір’ю за адресою: м. </w:t>
      </w:r>
      <w:r w:rsidR="00081D85">
        <w:rPr>
          <w:rFonts w:eastAsia="Calibri"/>
          <w:sz w:val="28"/>
          <w:szCs w:val="28"/>
        </w:rPr>
        <w:t>-</w:t>
      </w:r>
      <w:r>
        <w:rPr>
          <w:rFonts w:eastAsia="Calibri"/>
          <w:sz w:val="28"/>
          <w:szCs w:val="28"/>
        </w:rPr>
        <w:t>, вул.</w:t>
      </w:r>
      <w:r w:rsidR="00852E1F">
        <w:rPr>
          <w:rFonts w:eastAsia="Calibri"/>
          <w:sz w:val="28"/>
          <w:szCs w:val="28"/>
        </w:rPr>
        <w:t>-,-</w:t>
      </w:r>
      <w:r>
        <w:rPr>
          <w:rFonts w:eastAsia="Calibri"/>
          <w:sz w:val="28"/>
          <w:szCs w:val="28"/>
        </w:rPr>
        <w:t>,</w:t>
      </w:r>
      <w:r w:rsidR="00852E1F">
        <w:rPr>
          <w:rFonts w:eastAsia="Calibri"/>
          <w:sz w:val="28"/>
          <w:szCs w:val="28"/>
        </w:rPr>
        <w:t>-,</w:t>
      </w:r>
      <w:r>
        <w:rPr>
          <w:rFonts w:eastAsia="Calibri"/>
          <w:sz w:val="28"/>
          <w:szCs w:val="28"/>
        </w:rPr>
        <w:t xml:space="preserve">, кв. </w:t>
      </w:r>
      <w:r w:rsidR="00852E1F">
        <w:rPr>
          <w:rFonts w:eastAsia="Calibri"/>
          <w:sz w:val="28"/>
          <w:szCs w:val="28"/>
        </w:rPr>
        <w:t>-,</w:t>
      </w:r>
      <w:r>
        <w:rPr>
          <w:rFonts w:eastAsia="Calibri"/>
          <w:sz w:val="28"/>
          <w:szCs w:val="28"/>
        </w:rPr>
        <w:t xml:space="preserve">, де створені належні житлово-побутові умови, що підтверджується актом обстеження від </w:t>
      </w:r>
      <w:r w:rsidR="00852E1F">
        <w:rPr>
          <w:rFonts w:eastAsia="Calibri"/>
          <w:sz w:val="28"/>
          <w:szCs w:val="28"/>
        </w:rPr>
        <w:t>-,-,</w:t>
      </w:r>
      <w:r>
        <w:rPr>
          <w:rFonts w:eastAsia="Calibri"/>
          <w:sz w:val="28"/>
          <w:szCs w:val="28"/>
        </w:rPr>
        <w:t xml:space="preserve"> року. </w:t>
      </w:r>
    </w:p>
    <w:p w:rsidR="00AA7552" w:rsidRDefault="00AA7552" w:rsidP="00AA7552">
      <w:pPr>
        <w:ind w:firstLine="708"/>
        <w:jc w:val="both"/>
        <w:rPr>
          <w:rFonts w:eastAsia="Calibri"/>
          <w:sz w:val="28"/>
          <w:szCs w:val="28"/>
        </w:rPr>
      </w:pPr>
      <w:r>
        <w:rPr>
          <w:rFonts w:eastAsia="Calibri"/>
          <w:sz w:val="28"/>
          <w:szCs w:val="28"/>
        </w:rPr>
        <w:t xml:space="preserve">З позовної заяви </w:t>
      </w:r>
      <w:r w:rsidR="00852E1F">
        <w:rPr>
          <w:rFonts w:eastAsia="Calibri"/>
          <w:sz w:val="28"/>
          <w:szCs w:val="28"/>
        </w:rPr>
        <w:t>-,-,</w:t>
      </w:r>
      <w:r>
        <w:rPr>
          <w:rFonts w:eastAsia="Calibri"/>
          <w:sz w:val="28"/>
          <w:szCs w:val="28"/>
        </w:rPr>
        <w:t xml:space="preserve"> випливає наступне: «з </w:t>
      </w:r>
      <w:r w:rsidR="00852E1F">
        <w:rPr>
          <w:rFonts w:eastAsia="Calibri"/>
          <w:sz w:val="28"/>
          <w:szCs w:val="28"/>
        </w:rPr>
        <w:t>-,-,</w:t>
      </w:r>
      <w:r>
        <w:rPr>
          <w:rFonts w:eastAsia="Calibri"/>
          <w:sz w:val="28"/>
          <w:szCs w:val="28"/>
        </w:rPr>
        <w:t xml:space="preserve"> року шлюбні стосунки фактично було припинено. Ми з відповідачем проживаємо окремо. Спорів стосовно місця проживання дітей не було, відповідач не заперечував, щоб діти проживали зі мною. Весь цей час відповідач не цікавився життям доньки та сина, не телефонував, не виявляв бажання спілкуватися з ними та брати участь у їх вихованні. Донька та син 6 років не бачили батька. У спілкуванні зі мною ніколи про нього не питають та не цікавляться його відсутністю в їхньому житті.</w:t>
      </w:r>
    </w:p>
    <w:p w:rsidR="00AA7552" w:rsidRDefault="00AA7552" w:rsidP="00AA7552">
      <w:pPr>
        <w:ind w:firstLine="708"/>
        <w:jc w:val="both"/>
        <w:rPr>
          <w:rFonts w:eastAsia="Calibri"/>
          <w:sz w:val="28"/>
          <w:szCs w:val="28"/>
        </w:rPr>
      </w:pPr>
      <w:r>
        <w:rPr>
          <w:rFonts w:eastAsia="Calibri"/>
          <w:sz w:val="28"/>
          <w:szCs w:val="28"/>
        </w:rPr>
        <w:t xml:space="preserve">У своїх поясненнях від </w:t>
      </w:r>
      <w:r w:rsidR="00852E1F">
        <w:rPr>
          <w:rFonts w:eastAsia="Calibri"/>
          <w:sz w:val="28"/>
          <w:szCs w:val="28"/>
        </w:rPr>
        <w:t>-,-,</w:t>
      </w:r>
      <w:r>
        <w:rPr>
          <w:rFonts w:eastAsia="Calibri"/>
          <w:sz w:val="28"/>
          <w:szCs w:val="28"/>
        </w:rPr>
        <w:t xml:space="preserve"> року </w:t>
      </w:r>
      <w:r w:rsidR="00852E1F">
        <w:rPr>
          <w:rFonts w:eastAsia="Calibri"/>
          <w:sz w:val="28"/>
          <w:szCs w:val="28"/>
        </w:rPr>
        <w:t>-,-,</w:t>
      </w:r>
      <w:r>
        <w:rPr>
          <w:rFonts w:eastAsia="Calibri"/>
          <w:sz w:val="28"/>
          <w:szCs w:val="28"/>
        </w:rPr>
        <w:t xml:space="preserve"> вказує, що «колишній чоловік не бере участі у вихованні дітей, не сплачує аліменти згідно рішення суду. Місце його перебування не відоме, а сам він не з</w:t>
      </w:r>
      <w:r>
        <w:rPr>
          <w:rFonts w:eastAsia="Calibri"/>
          <w:sz w:val="28"/>
          <w:szCs w:val="28"/>
          <w:lang w:val="ru-RU"/>
        </w:rPr>
        <w:t>’</w:t>
      </w:r>
      <w:r>
        <w:rPr>
          <w:rFonts w:eastAsia="Calibri"/>
          <w:sz w:val="28"/>
          <w:szCs w:val="28"/>
        </w:rPr>
        <w:t>являється у житті дітей».</w:t>
      </w:r>
    </w:p>
    <w:p w:rsidR="00AA7552" w:rsidRDefault="00AA7552" w:rsidP="00AA7552">
      <w:pPr>
        <w:ind w:firstLine="708"/>
        <w:jc w:val="both"/>
        <w:rPr>
          <w:rFonts w:eastAsia="Calibri"/>
          <w:sz w:val="28"/>
          <w:szCs w:val="28"/>
        </w:rPr>
      </w:pPr>
      <w:r>
        <w:rPr>
          <w:rFonts w:eastAsia="Calibri"/>
          <w:sz w:val="28"/>
          <w:szCs w:val="28"/>
        </w:rPr>
        <w:t>Відповідно до інформації ЗШС №</w:t>
      </w:r>
      <w:r w:rsidR="00852E1F">
        <w:rPr>
          <w:rFonts w:eastAsia="Calibri"/>
          <w:sz w:val="28"/>
          <w:szCs w:val="28"/>
        </w:rPr>
        <w:t>-,</w:t>
      </w:r>
      <w:r>
        <w:rPr>
          <w:rFonts w:eastAsia="Calibri"/>
          <w:sz w:val="28"/>
          <w:szCs w:val="28"/>
        </w:rPr>
        <w:t xml:space="preserve"> від </w:t>
      </w:r>
      <w:r w:rsidR="00852E1F">
        <w:rPr>
          <w:rFonts w:eastAsia="Calibri"/>
          <w:sz w:val="28"/>
          <w:szCs w:val="28"/>
        </w:rPr>
        <w:t>-,</w:t>
      </w:r>
      <w:r>
        <w:rPr>
          <w:rFonts w:eastAsia="Calibri"/>
          <w:sz w:val="28"/>
          <w:szCs w:val="28"/>
        </w:rPr>
        <w:t xml:space="preserve"> року №</w:t>
      </w:r>
      <w:r w:rsidR="00852E1F">
        <w:rPr>
          <w:rFonts w:eastAsia="Calibri"/>
          <w:sz w:val="28"/>
          <w:szCs w:val="28"/>
        </w:rPr>
        <w:t>-,</w:t>
      </w:r>
      <w:r>
        <w:rPr>
          <w:rFonts w:eastAsia="Calibri"/>
          <w:sz w:val="28"/>
          <w:szCs w:val="28"/>
        </w:rPr>
        <w:t xml:space="preserve"> відомо, що </w:t>
      </w:r>
      <w:r w:rsidR="00852E1F">
        <w:rPr>
          <w:rFonts w:eastAsia="Calibri"/>
          <w:sz w:val="28"/>
          <w:szCs w:val="28"/>
        </w:rPr>
        <w:t>-,-</w:t>
      </w:r>
      <w:r>
        <w:rPr>
          <w:rFonts w:eastAsia="Calibri"/>
          <w:sz w:val="28"/>
          <w:szCs w:val="28"/>
        </w:rPr>
        <w:t xml:space="preserve">, </w:t>
      </w:r>
      <w:r w:rsidR="00852E1F">
        <w:rPr>
          <w:rFonts w:eastAsia="Calibri"/>
          <w:sz w:val="28"/>
          <w:szCs w:val="28"/>
        </w:rPr>
        <w:t>-,-,</w:t>
      </w:r>
      <w:r>
        <w:rPr>
          <w:rFonts w:eastAsia="Calibri"/>
          <w:sz w:val="28"/>
          <w:szCs w:val="28"/>
        </w:rPr>
        <w:t xml:space="preserve">року народження, навчається у </w:t>
      </w:r>
      <w:r w:rsidR="00B135AA">
        <w:rPr>
          <w:rFonts w:eastAsia="Calibri"/>
          <w:sz w:val="28"/>
          <w:szCs w:val="28"/>
        </w:rPr>
        <w:t>-,-,</w:t>
      </w:r>
      <w:r>
        <w:rPr>
          <w:rFonts w:eastAsia="Calibri"/>
          <w:sz w:val="28"/>
          <w:szCs w:val="28"/>
        </w:rPr>
        <w:t xml:space="preserve"> класі з </w:t>
      </w:r>
      <w:r w:rsidR="00B135AA">
        <w:rPr>
          <w:rFonts w:eastAsia="Calibri"/>
          <w:sz w:val="28"/>
          <w:szCs w:val="28"/>
        </w:rPr>
        <w:t>-.-,</w:t>
      </w:r>
      <w:r>
        <w:rPr>
          <w:rFonts w:eastAsia="Calibri"/>
          <w:sz w:val="28"/>
          <w:szCs w:val="28"/>
        </w:rPr>
        <w:t xml:space="preserve"> року. Мати дівчинки </w:t>
      </w:r>
      <w:r w:rsidR="00B135AA">
        <w:rPr>
          <w:rFonts w:eastAsia="Calibri"/>
          <w:sz w:val="28"/>
          <w:szCs w:val="28"/>
        </w:rPr>
        <w:t>-,-,</w:t>
      </w:r>
      <w:r>
        <w:rPr>
          <w:rFonts w:eastAsia="Calibri"/>
          <w:sz w:val="28"/>
          <w:szCs w:val="28"/>
        </w:rPr>
        <w:t xml:space="preserve"> з першого класу брала активну участь у житті школи, відвідувала всі батьківські збори, цікавилась навчанням дочки. </w:t>
      </w:r>
      <w:r w:rsidR="00B135AA">
        <w:rPr>
          <w:rFonts w:eastAsia="Calibri"/>
          <w:sz w:val="28"/>
          <w:szCs w:val="28"/>
        </w:rPr>
        <w:t>-,-,-</w:t>
      </w:r>
      <w:r>
        <w:rPr>
          <w:rFonts w:eastAsia="Calibri"/>
          <w:sz w:val="28"/>
          <w:szCs w:val="28"/>
        </w:rPr>
        <w:t xml:space="preserve">, батько </w:t>
      </w:r>
      <w:r w:rsidR="00B135AA">
        <w:rPr>
          <w:rFonts w:eastAsia="Calibri"/>
          <w:sz w:val="28"/>
          <w:szCs w:val="28"/>
        </w:rPr>
        <w:t>-,</w:t>
      </w:r>
      <w:r>
        <w:rPr>
          <w:rFonts w:eastAsia="Calibri"/>
          <w:sz w:val="28"/>
          <w:szCs w:val="28"/>
        </w:rPr>
        <w:t xml:space="preserve"> не цікавився її навчанням і вихованням, не відвідував батьківські збори та виховні заходи. За результатами психодіагностичного обстеження дівчинки, проведен</w:t>
      </w:r>
      <w:r w:rsidR="00B135AA">
        <w:rPr>
          <w:rFonts w:eastAsia="Calibri"/>
          <w:sz w:val="28"/>
          <w:szCs w:val="28"/>
        </w:rPr>
        <w:t>ого практичним психологом ЗШС №-,</w:t>
      </w:r>
      <w:r>
        <w:rPr>
          <w:rFonts w:eastAsia="Calibri"/>
          <w:sz w:val="28"/>
          <w:szCs w:val="28"/>
        </w:rPr>
        <w:t xml:space="preserve"> від </w:t>
      </w:r>
      <w:r w:rsidR="00B135AA">
        <w:rPr>
          <w:rFonts w:eastAsia="Calibri"/>
          <w:sz w:val="28"/>
          <w:szCs w:val="28"/>
        </w:rPr>
        <w:t>-,</w:t>
      </w:r>
      <w:r>
        <w:rPr>
          <w:rFonts w:eastAsia="Calibri"/>
          <w:sz w:val="28"/>
          <w:szCs w:val="28"/>
        </w:rPr>
        <w:t xml:space="preserve"> року для обстеження використовувалися такі проективні методики: «Малюнок сім</w:t>
      </w:r>
      <w:r>
        <w:rPr>
          <w:rFonts w:eastAsia="Calibri"/>
          <w:sz w:val="28"/>
          <w:szCs w:val="28"/>
          <w:lang w:val="ru-RU"/>
        </w:rPr>
        <w:t>”</w:t>
      </w:r>
      <w:r>
        <w:rPr>
          <w:rFonts w:eastAsia="Calibri"/>
          <w:sz w:val="28"/>
          <w:szCs w:val="28"/>
        </w:rPr>
        <w:t xml:space="preserve">ї»-діагностика сімейних відносин; </w:t>
      </w:r>
      <w:r w:rsidR="006F523B">
        <w:rPr>
          <w:rFonts w:eastAsia="Calibri"/>
          <w:sz w:val="28"/>
          <w:szCs w:val="28"/>
        </w:rPr>
        <w:t>-,-,</w:t>
      </w:r>
      <w:r>
        <w:rPr>
          <w:rFonts w:eastAsia="Calibri"/>
          <w:sz w:val="28"/>
          <w:szCs w:val="28"/>
        </w:rPr>
        <w:t xml:space="preserve">  </w:t>
      </w:r>
      <w:r>
        <w:rPr>
          <w:rFonts w:eastAsia="Calibri"/>
          <w:sz w:val="28"/>
          <w:szCs w:val="28"/>
        </w:rPr>
        <w:lastRenderedPageBreak/>
        <w:t xml:space="preserve">«Будинок. Дерево. Людина»-отримання даних, що стосується сфери взаємин з навколишнім світом у цілому та з конкретними людьми зокрема; </w:t>
      </w:r>
      <w:r w:rsidR="006F523B">
        <w:rPr>
          <w:rFonts w:eastAsia="Calibri"/>
          <w:sz w:val="28"/>
          <w:szCs w:val="28"/>
        </w:rPr>
        <w:t>-,-,</w:t>
      </w:r>
      <w:r>
        <w:rPr>
          <w:rFonts w:eastAsia="Calibri"/>
          <w:sz w:val="28"/>
          <w:szCs w:val="28"/>
        </w:rPr>
        <w:t xml:space="preserve"> «Дерево» - усвідомлення емоційного стану; Методика </w:t>
      </w:r>
      <w:r w:rsidR="006F523B">
        <w:rPr>
          <w:rFonts w:eastAsia="Calibri"/>
          <w:sz w:val="28"/>
          <w:szCs w:val="28"/>
        </w:rPr>
        <w:t>-,-,</w:t>
      </w:r>
      <w:r>
        <w:rPr>
          <w:rFonts w:eastAsia="Calibri"/>
          <w:sz w:val="28"/>
          <w:szCs w:val="28"/>
        </w:rPr>
        <w:t xml:space="preserve"> на визначення взаємовідносин в сім’ї. Аналізуючи результати проведених методик можна виділити наступні моменти: сім</w:t>
      </w:r>
      <w:r>
        <w:rPr>
          <w:rFonts w:eastAsia="Calibri"/>
          <w:sz w:val="28"/>
          <w:szCs w:val="28"/>
          <w:lang w:val="ru-RU"/>
        </w:rPr>
        <w:t>’</w:t>
      </w:r>
      <w:r>
        <w:rPr>
          <w:rFonts w:eastAsia="Calibri"/>
          <w:sz w:val="28"/>
          <w:szCs w:val="28"/>
        </w:rPr>
        <w:t>я зображена в повному обсязі, що означає емоційне благополуччя. Сім</w:t>
      </w:r>
      <w:r>
        <w:rPr>
          <w:rFonts w:eastAsia="Calibri"/>
          <w:sz w:val="28"/>
          <w:szCs w:val="28"/>
          <w:lang w:val="ru-RU"/>
        </w:rPr>
        <w:t>’</w:t>
      </w:r>
      <w:r>
        <w:rPr>
          <w:rFonts w:eastAsia="Calibri"/>
          <w:sz w:val="28"/>
          <w:szCs w:val="28"/>
        </w:rPr>
        <w:t xml:space="preserve">я для </w:t>
      </w:r>
      <w:r w:rsidR="006F523B">
        <w:rPr>
          <w:rFonts w:eastAsia="Calibri"/>
          <w:sz w:val="28"/>
          <w:szCs w:val="28"/>
        </w:rPr>
        <w:t>-,-,</w:t>
      </w:r>
      <w:r>
        <w:rPr>
          <w:rFonts w:eastAsia="Calibri"/>
          <w:sz w:val="28"/>
          <w:szCs w:val="28"/>
        </w:rPr>
        <w:t xml:space="preserve"> – це вона, мати, брат </w:t>
      </w:r>
      <w:r w:rsidR="006F523B">
        <w:rPr>
          <w:rFonts w:eastAsia="Calibri"/>
          <w:sz w:val="28"/>
          <w:szCs w:val="28"/>
        </w:rPr>
        <w:t>-,-,</w:t>
      </w:r>
      <w:r>
        <w:rPr>
          <w:rFonts w:eastAsia="Calibri"/>
          <w:sz w:val="28"/>
          <w:szCs w:val="28"/>
        </w:rPr>
        <w:t xml:space="preserve"> та тато </w:t>
      </w:r>
      <w:r w:rsidR="006F523B">
        <w:rPr>
          <w:rFonts w:eastAsia="Calibri"/>
          <w:sz w:val="28"/>
          <w:szCs w:val="28"/>
        </w:rPr>
        <w:t>-,</w:t>
      </w:r>
      <w:r>
        <w:rPr>
          <w:rFonts w:eastAsia="Calibri"/>
          <w:sz w:val="28"/>
          <w:szCs w:val="28"/>
        </w:rPr>
        <w:t xml:space="preserve"> (чоловік, з яким на даний момент вони проживають). Про біологічного батька </w:t>
      </w:r>
      <w:r w:rsidR="006F523B">
        <w:rPr>
          <w:rFonts w:eastAsia="Calibri"/>
          <w:sz w:val="28"/>
          <w:szCs w:val="28"/>
        </w:rPr>
        <w:t>-,</w:t>
      </w:r>
      <w:r>
        <w:rPr>
          <w:rFonts w:eastAsia="Calibri"/>
          <w:sz w:val="28"/>
          <w:szCs w:val="28"/>
        </w:rPr>
        <w:t xml:space="preserve"> дівчинка зовсім не згадує. Намалювавши </w:t>
      </w:r>
      <w:r w:rsidR="006F523B">
        <w:rPr>
          <w:rFonts w:eastAsia="Calibri"/>
          <w:sz w:val="28"/>
          <w:szCs w:val="28"/>
        </w:rPr>
        <w:t>-,-,</w:t>
      </w:r>
      <w:r>
        <w:rPr>
          <w:rFonts w:eastAsia="Calibri"/>
          <w:sz w:val="28"/>
          <w:szCs w:val="28"/>
        </w:rPr>
        <w:t xml:space="preserve"> на малюнку першим та з розмови з нею, можна відзначити, що ця людина  (тато </w:t>
      </w:r>
      <w:r w:rsidR="006F523B">
        <w:rPr>
          <w:rFonts w:eastAsia="Calibri"/>
          <w:sz w:val="28"/>
          <w:szCs w:val="28"/>
        </w:rPr>
        <w:t>-,</w:t>
      </w:r>
      <w:r>
        <w:rPr>
          <w:rFonts w:eastAsia="Calibri"/>
          <w:sz w:val="28"/>
          <w:szCs w:val="28"/>
        </w:rPr>
        <w:t xml:space="preserve">) займає значуще місце в їхній сім’ї і має емоційно близький зв’язок з дівчинкою, приділяє їй багато уваги. У всіх завданнях, де потрібно було виділити і розмістити себе по відношенню до обох членів сім’ї, а саме маму і батька, дівчинка не задумуючись називала батька  та маму, себе завжди бачить біля них або біля брата </w:t>
      </w:r>
      <w:r w:rsidR="006F523B">
        <w:rPr>
          <w:rFonts w:eastAsia="Calibri"/>
          <w:sz w:val="28"/>
          <w:szCs w:val="28"/>
        </w:rPr>
        <w:t>-,-,</w:t>
      </w:r>
      <w:r>
        <w:rPr>
          <w:rFonts w:eastAsia="Calibri"/>
          <w:sz w:val="28"/>
          <w:szCs w:val="28"/>
        </w:rPr>
        <w:t>.</w:t>
      </w:r>
    </w:p>
    <w:p w:rsidR="00AA7552" w:rsidRDefault="00AA7552" w:rsidP="00AA7552">
      <w:pPr>
        <w:ind w:firstLine="708"/>
        <w:jc w:val="both"/>
        <w:rPr>
          <w:rFonts w:eastAsia="Calibri"/>
          <w:sz w:val="28"/>
          <w:szCs w:val="28"/>
        </w:rPr>
      </w:pPr>
      <w:r>
        <w:rPr>
          <w:rFonts w:eastAsia="Calibri"/>
          <w:sz w:val="28"/>
          <w:szCs w:val="28"/>
        </w:rPr>
        <w:t>Відповідно до інформації ЗШ №</w:t>
      </w:r>
      <w:r w:rsidR="00996C73">
        <w:rPr>
          <w:rFonts w:eastAsia="Calibri"/>
          <w:sz w:val="28"/>
          <w:szCs w:val="28"/>
        </w:rPr>
        <w:t>-,</w:t>
      </w:r>
      <w:r>
        <w:rPr>
          <w:rFonts w:eastAsia="Calibri"/>
          <w:sz w:val="28"/>
          <w:szCs w:val="28"/>
        </w:rPr>
        <w:t xml:space="preserve"> від </w:t>
      </w:r>
      <w:r w:rsidR="00996C73">
        <w:rPr>
          <w:rFonts w:eastAsia="Calibri"/>
          <w:sz w:val="28"/>
          <w:szCs w:val="28"/>
        </w:rPr>
        <w:t>-,-,</w:t>
      </w:r>
      <w:r>
        <w:rPr>
          <w:rFonts w:eastAsia="Calibri"/>
          <w:sz w:val="28"/>
          <w:szCs w:val="28"/>
        </w:rPr>
        <w:t xml:space="preserve"> року №</w:t>
      </w:r>
      <w:r w:rsidR="00996C73">
        <w:rPr>
          <w:rFonts w:eastAsia="Calibri"/>
          <w:sz w:val="28"/>
          <w:szCs w:val="28"/>
        </w:rPr>
        <w:t>-,</w:t>
      </w:r>
      <w:r>
        <w:rPr>
          <w:rFonts w:eastAsia="Calibri"/>
          <w:sz w:val="28"/>
          <w:szCs w:val="28"/>
        </w:rPr>
        <w:t xml:space="preserve"> про участь батьків у вихованні </w:t>
      </w:r>
      <w:r w:rsidR="00996C73">
        <w:rPr>
          <w:rFonts w:eastAsia="Calibri"/>
          <w:sz w:val="28"/>
          <w:szCs w:val="28"/>
        </w:rPr>
        <w:t>-,-,</w:t>
      </w:r>
      <w:r>
        <w:rPr>
          <w:rFonts w:eastAsia="Calibri"/>
          <w:sz w:val="28"/>
          <w:szCs w:val="28"/>
        </w:rPr>
        <w:t xml:space="preserve"> </w:t>
      </w:r>
      <w:r w:rsidR="00996C73">
        <w:rPr>
          <w:rFonts w:eastAsia="Calibri"/>
          <w:sz w:val="28"/>
          <w:szCs w:val="28"/>
        </w:rPr>
        <w:t xml:space="preserve">-, </w:t>
      </w:r>
      <w:r>
        <w:rPr>
          <w:rFonts w:eastAsia="Calibri"/>
          <w:sz w:val="28"/>
          <w:szCs w:val="28"/>
        </w:rPr>
        <w:t xml:space="preserve">року народження, він є  учнем </w:t>
      </w:r>
      <w:r w:rsidR="00996C73">
        <w:rPr>
          <w:rFonts w:eastAsia="Calibri"/>
          <w:sz w:val="28"/>
          <w:szCs w:val="28"/>
        </w:rPr>
        <w:t>-,</w:t>
      </w:r>
      <w:r>
        <w:rPr>
          <w:rFonts w:eastAsia="Calibri"/>
          <w:sz w:val="28"/>
          <w:szCs w:val="28"/>
        </w:rPr>
        <w:t xml:space="preserve"> класу даного навчального закладу. За період навчання з </w:t>
      </w:r>
      <w:r w:rsidR="00996C73">
        <w:rPr>
          <w:rFonts w:eastAsia="Calibri"/>
          <w:sz w:val="28"/>
          <w:szCs w:val="28"/>
        </w:rPr>
        <w:t>-,-,</w:t>
      </w:r>
      <w:r>
        <w:rPr>
          <w:rFonts w:eastAsia="Calibri"/>
          <w:sz w:val="28"/>
          <w:szCs w:val="28"/>
        </w:rPr>
        <w:t xml:space="preserve"> року по </w:t>
      </w:r>
      <w:r w:rsidR="00996C73">
        <w:rPr>
          <w:rFonts w:eastAsia="Calibri"/>
          <w:sz w:val="28"/>
          <w:szCs w:val="28"/>
        </w:rPr>
        <w:t>-,</w:t>
      </w:r>
      <w:r>
        <w:rPr>
          <w:rFonts w:eastAsia="Calibri"/>
          <w:sz w:val="28"/>
          <w:szCs w:val="28"/>
        </w:rPr>
        <w:t xml:space="preserve"> року успіхами та поведінкою хлопця цікавилася мама </w:t>
      </w:r>
      <w:r w:rsidR="00996C73">
        <w:rPr>
          <w:rFonts w:eastAsia="Calibri"/>
          <w:sz w:val="28"/>
          <w:szCs w:val="28"/>
        </w:rPr>
        <w:t>-,-,</w:t>
      </w:r>
      <w:r>
        <w:rPr>
          <w:rFonts w:eastAsia="Calibri"/>
          <w:sz w:val="28"/>
          <w:szCs w:val="28"/>
        </w:rPr>
        <w:t xml:space="preserve"> </w:t>
      </w:r>
      <w:r w:rsidR="00996C73">
        <w:rPr>
          <w:rFonts w:eastAsia="Calibri"/>
          <w:sz w:val="28"/>
          <w:szCs w:val="28"/>
        </w:rPr>
        <w:t>-,</w:t>
      </w:r>
      <w:r>
        <w:rPr>
          <w:rFonts w:eastAsia="Calibri"/>
          <w:sz w:val="28"/>
          <w:szCs w:val="28"/>
        </w:rPr>
        <w:t xml:space="preserve"> року народження. Батько </w:t>
      </w:r>
      <w:r w:rsidR="00996C73">
        <w:rPr>
          <w:rFonts w:eastAsia="Calibri"/>
          <w:sz w:val="28"/>
          <w:szCs w:val="28"/>
        </w:rPr>
        <w:t>-,</w:t>
      </w:r>
      <w:r>
        <w:rPr>
          <w:rFonts w:eastAsia="Calibri"/>
          <w:sz w:val="28"/>
          <w:szCs w:val="28"/>
        </w:rPr>
        <w:t xml:space="preserve"> жодного разу не відвідував школу та не цікавився успіхами дитини.</w:t>
      </w:r>
    </w:p>
    <w:p w:rsidR="00AA7552" w:rsidRDefault="00AA7552" w:rsidP="00AA7552">
      <w:pPr>
        <w:ind w:firstLine="708"/>
        <w:jc w:val="both"/>
        <w:rPr>
          <w:rFonts w:eastAsia="Calibri"/>
          <w:sz w:val="28"/>
          <w:szCs w:val="28"/>
        </w:rPr>
      </w:pPr>
      <w:r>
        <w:rPr>
          <w:rFonts w:eastAsia="Calibri"/>
          <w:sz w:val="28"/>
          <w:szCs w:val="28"/>
        </w:rPr>
        <w:t>Згідно з інформацією ЗШ №</w:t>
      </w:r>
      <w:r w:rsidR="00996C73">
        <w:rPr>
          <w:rFonts w:eastAsia="Calibri"/>
          <w:sz w:val="28"/>
          <w:szCs w:val="28"/>
        </w:rPr>
        <w:t xml:space="preserve">-, </w:t>
      </w:r>
      <w:r>
        <w:rPr>
          <w:rFonts w:eastAsia="Calibri"/>
          <w:sz w:val="28"/>
          <w:szCs w:val="28"/>
        </w:rPr>
        <w:t xml:space="preserve"> від </w:t>
      </w:r>
      <w:r w:rsidR="00996C73">
        <w:rPr>
          <w:rFonts w:eastAsia="Calibri"/>
          <w:sz w:val="28"/>
          <w:szCs w:val="28"/>
        </w:rPr>
        <w:t xml:space="preserve">-, </w:t>
      </w:r>
      <w:r>
        <w:rPr>
          <w:rFonts w:eastAsia="Calibri"/>
          <w:sz w:val="28"/>
          <w:szCs w:val="28"/>
        </w:rPr>
        <w:t xml:space="preserve">року № </w:t>
      </w:r>
      <w:r w:rsidR="00996C73">
        <w:rPr>
          <w:rFonts w:eastAsia="Calibri"/>
          <w:sz w:val="28"/>
          <w:szCs w:val="28"/>
        </w:rPr>
        <w:t>-,</w:t>
      </w:r>
      <w:r>
        <w:rPr>
          <w:rFonts w:eastAsia="Calibri"/>
          <w:sz w:val="28"/>
          <w:szCs w:val="28"/>
        </w:rPr>
        <w:t xml:space="preserve"> про результати психодіагностичного обстеження малолітнього </w:t>
      </w:r>
      <w:r w:rsidR="00996C73">
        <w:rPr>
          <w:rFonts w:eastAsia="Calibri"/>
          <w:sz w:val="28"/>
          <w:szCs w:val="28"/>
        </w:rPr>
        <w:t>-,</w:t>
      </w:r>
      <w:r>
        <w:rPr>
          <w:rFonts w:eastAsia="Calibri"/>
          <w:sz w:val="28"/>
          <w:szCs w:val="28"/>
        </w:rPr>
        <w:t xml:space="preserve"> </w:t>
      </w:r>
      <w:r w:rsidR="00996C73">
        <w:rPr>
          <w:rFonts w:eastAsia="Calibri"/>
          <w:sz w:val="28"/>
          <w:szCs w:val="28"/>
        </w:rPr>
        <w:t xml:space="preserve">-, </w:t>
      </w:r>
      <w:r>
        <w:rPr>
          <w:rFonts w:eastAsia="Calibri"/>
          <w:sz w:val="28"/>
          <w:szCs w:val="28"/>
        </w:rPr>
        <w:t xml:space="preserve"> року народження, було встановлено наступне. На даному етапі дитині затишно у сімейному колі, хлопчик задоволений існуючими стосунками в сім’ї; він відвертий, розсудливий, доброзичливий; за результатами оцінки психоемоційного стану сім’ї з'ясовано, що дитина має тісні емоційні зв’язки з матір’ю, відчуває її підтримку та захист, любить молодшу сестру, про біологічного батька не згадує.</w:t>
      </w:r>
    </w:p>
    <w:p w:rsidR="00AA7552" w:rsidRDefault="00AA7552" w:rsidP="00AA7552">
      <w:pPr>
        <w:ind w:firstLine="708"/>
        <w:jc w:val="both"/>
        <w:rPr>
          <w:rFonts w:eastAsia="Calibri"/>
          <w:sz w:val="28"/>
          <w:szCs w:val="28"/>
        </w:rPr>
      </w:pPr>
      <w:r>
        <w:rPr>
          <w:rFonts w:eastAsia="Calibri"/>
          <w:sz w:val="28"/>
          <w:szCs w:val="28"/>
        </w:rPr>
        <w:t xml:space="preserve">Відповідно до виписок з медичних карток амбулаторних хворих  від </w:t>
      </w:r>
      <w:r w:rsidR="00996C73">
        <w:rPr>
          <w:rFonts w:eastAsia="Calibri"/>
          <w:sz w:val="28"/>
          <w:szCs w:val="28"/>
        </w:rPr>
        <w:t>-, -,</w:t>
      </w:r>
      <w:r>
        <w:rPr>
          <w:rFonts w:eastAsia="Calibri"/>
          <w:sz w:val="28"/>
          <w:szCs w:val="28"/>
        </w:rPr>
        <w:t xml:space="preserve"> року діти здорові, догляд за ними здійснює мама, яка виконує рекомендації лікаря.</w:t>
      </w:r>
    </w:p>
    <w:p w:rsidR="00AA7552" w:rsidRDefault="00AA7552" w:rsidP="00AA7552">
      <w:pPr>
        <w:jc w:val="both"/>
        <w:rPr>
          <w:rFonts w:eastAsia="Calibri"/>
          <w:sz w:val="28"/>
          <w:szCs w:val="28"/>
        </w:rPr>
      </w:pPr>
      <w:r>
        <w:rPr>
          <w:rFonts w:eastAsia="Calibri"/>
          <w:sz w:val="28"/>
          <w:szCs w:val="28"/>
        </w:rPr>
        <w:tab/>
        <w:t xml:space="preserve">До матеріалів справи, позивачкою було долучено копію паспорта </w:t>
      </w:r>
      <w:r w:rsidR="00996C73">
        <w:rPr>
          <w:rFonts w:eastAsia="Calibri"/>
          <w:sz w:val="28"/>
          <w:szCs w:val="28"/>
        </w:rPr>
        <w:t>-,-,</w:t>
      </w:r>
      <w:r>
        <w:rPr>
          <w:rFonts w:eastAsia="Calibri"/>
          <w:sz w:val="28"/>
          <w:szCs w:val="28"/>
        </w:rPr>
        <w:t xml:space="preserve"> року народження, та копію тимчасової посвідки на проживання Серія ІФ №</w:t>
      </w:r>
      <w:r w:rsidR="00996C73">
        <w:rPr>
          <w:rFonts w:eastAsia="Calibri"/>
          <w:sz w:val="28"/>
          <w:szCs w:val="28"/>
        </w:rPr>
        <w:t xml:space="preserve">-,-, </w:t>
      </w:r>
      <w:r>
        <w:rPr>
          <w:rFonts w:eastAsia="Calibri"/>
          <w:sz w:val="28"/>
          <w:szCs w:val="28"/>
        </w:rPr>
        <w:t xml:space="preserve"> виданої </w:t>
      </w:r>
      <w:r w:rsidR="00996C73">
        <w:rPr>
          <w:rFonts w:eastAsia="Calibri"/>
          <w:sz w:val="28"/>
          <w:szCs w:val="28"/>
        </w:rPr>
        <w:t xml:space="preserve">-, </w:t>
      </w:r>
      <w:r>
        <w:rPr>
          <w:rFonts w:eastAsia="Calibri"/>
          <w:sz w:val="28"/>
          <w:szCs w:val="28"/>
        </w:rPr>
        <w:t xml:space="preserve"> року. Даними документами підтверджується, що </w:t>
      </w:r>
      <w:r w:rsidR="005C266C">
        <w:rPr>
          <w:rFonts w:eastAsia="Calibri"/>
          <w:sz w:val="28"/>
          <w:szCs w:val="28"/>
        </w:rPr>
        <w:t xml:space="preserve">-, -, </w:t>
      </w:r>
      <w:r>
        <w:rPr>
          <w:rFonts w:eastAsia="Calibri"/>
          <w:sz w:val="28"/>
          <w:szCs w:val="28"/>
        </w:rPr>
        <w:t xml:space="preserve"> є громадянином </w:t>
      </w:r>
      <w:r w:rsidR="005C266C">
        <w:rPr>
          <w:rFonts w:eastAsia="Calibri"/>
          <w:sz w:val="28"/>
          <w:szCs w:val="28"/>
        </w:rPr>
        <w:t xml:space="preserve">-, -,-, </w:t>
      </w:r>
      <w:r>
        <w:rPr>
          <w:rFonts w:eastAsia="Calibri"/>
          <w:sz w:val="28"/>
          <w:szCs w:val="28"/>
        </w:rPr>
        <w:t xml:space="preserve"> народився та зареєстрований в ст. </w:t>
      </w:r>
      <w:r w:rsidR="005C266C">
        <w:rPr>
          <w:rFonts w:eastAsia="Calibri"/>
          <w:sz w:val="28"/>
          <w:szCs w:val="28"/>
        </w:rPr>
        <w:t xml:space="preserve">-, </w:t>
      </w:r>
      <w:r>
        <w:rPr>
          <w:rFonts w:eastAsia="Calibri"/>
          <w:sz w:val="28"/>
          <w:szCs w:val="28"/>
        </w:rPr>
        <w:t xml:space="preserve"> </w:t>
      </w:r>
      <w:r w:rsidR="005C266C">
        <w:rPr>
          <w:rFonts w:eastAsia="Calibri"/>
          <w:sz w:val="28"/>
          <w:szCs w:val="28"/>
        </w:rPr>
        <w:t xml:space="preserve">-, -, </w:t>
      </w:r>
      <w:r>
        <w:rPr>
          <w:rFonts w:eastAsia="Calibri"/>
          <w:sz w:val="28"/>
          <w:szCs w:val="28"/>
        </w:rPr>
        <w:t xml:space="preserve"> краю </w:t>
      </w:r>
      <w:r w:rsidR="005C266C">
        <w:rPr>
          <w:rFonts w:eastAsia="Calibri"/>
          <w:sz w:val="28"/>
          <w:szCs w:val="28"/>
        </w:rPr>
        <w:t xml:space="preserve">-, </w:t>
      </w:r>
      <w:r>
        <w:rPr>
          <w:rFonts w:eastAsia="Calibri"/>
          <w:sz w:val="28"/>
          <w:szCs w:val="28"/>
        </w:rPr>
        <w:t>(вул.</w:t>
      </w:r>
      <w:r w:rsidR="005C266C">
        <w:rPr>
          <w:rFonts w:eastAsia="Calibri"/>
          <w:sz w:val="28"/>
          <w:szCs w:val="28"/>
        </w:rPr>
        <w:t xml:space="preserve">-, -, </w:t>
      </w:r>
      <w:r>
        <w:rPr>
          <w:rFonts w:eastAsia="Calibri"/>
          <w:sz w:val="28"/>
          <w:szCs w:val="28"/>
        </w:rPr>
        <w:t xml:space="preserve">). Прибув з </w:t>
      </w:r>
      <w:r w:rsidR="005C266C">
        <w:rPr>
          <w:rFonts w:eastAsia="Calibri"/>
          <w:sz w:val="28"/>
          <w:szCs w:val="28"/>
        </w:rPr>
        <w:t xml:space="preserve">-, -, </w:t>
      </w:r>
      <w:r>
        <w:rPr>
          <w:rFonts w:eastAsia="Calibri"/>
          <w:sz w:val="28"/>
          <w:szCs w:val="28"/>
        </w:rPr>
        <w:t xml:space="preserve"> в </w:t>
      </w:r>
      <w:r w:rsidR="005C266C">
        <w:rPr>
          <w:rFonts w:eastAsia="Calibri"/>
          <w:sz w:val="28"/>
          <w:szCs w:val="28"/>
        </w:rPr>
        <w:t xml:space="preserve">-, </w:t>
      </w:r>
      <w:r>
        <w:rPr>
          <w:rFonts w:eastAsia="Calibri"/>
          <w:sz w:val="28"/>
          <w:szCs w:val="28"/>
        </w:rPr>
        <w:t xml:space="preserve">в </w:t>
      </w:r>
      <w:r w:rsidR="005C266C">
        <w:rPr>
          <w:rFonts w:eastAsia="Calibri"/>
          <w:sz w:val="28"/>
          <w:szCs w:val="28"/>
        </w:rPr>
        <w:t xml:space="preserve">-, </w:t>
      </w:r>
      <w:r>
        <w:rPr>
          <w:rFonts w:eastAsia="Calibri"/>
          <w:sz w:val="28"/>
          <w:szCs w:val="28"/>
        </w:rPr>
        <w:t>році (місце реєстрації: м.</w:t>
      </w:r>
      <w:r w:rsidR="005C266C">
        <w:rPr>
          <w:rFonts w:eastAsia="Calibri"/>
          <w:sz w:val="28"/>
          <w:szCs w:val="28"/>
        </w:rPr>
        <w:t xml:space="preserve">-, -, </w:t>
      </w:r>
      <w:r>
        <w:rPr>
          <w:rFonts w:eastAsia="Calibri"/>
          <w:sz w:val="28"/>
          <w:szCs w:val="28"/>
        </w:rPr>
        <w:t>, вул.</w:t>
      </w:r>
      <w:r w:rsidR="005C266C">
        <w:rPr>
          <w:rFonts w:eastAsia="Calibri"/>
          <w:sz w:val="28"/>
          <w:szCs w:val="28"/>
        </w:rPr>
        <w:t>-, -</w:t>
      </w:r>
      <w:r>
        <w:rPr>
          <w:rFonts w:eastAsia="Calibri"/>
          <w:sz w:val="28"/>
          <w:szCs w:val="28"/>
        </w:rPr>
        <w:t xml:space="preserve">, </w:t>
      </w:r>
      <w:r w:rsidR="005C266C">
        <w:rPr>
          <w:rFonts w:eastAsia="Calibri"/>
          <w:sz w:val="28"/>
          <w:szCs w:val="28"/>
        </w:rPr>
        <w:t xml:space="preserve">-, </w:t>
      </w:r>
      <w:r>
        <w:rPr>
          <w:rFonts w:eastAsia="Calibri"/>
          <w:sz w:val="28"/>
          <w:szCs w:val="28"/>
        </w:rPr>
        <w:t>, кв.</w:t>
      </w:r>
      <w:r w:rsidR="005C266C">
        <w:rPr>
          <w:rFonts w:eastAsia="Calibri"/>
          <w:sz w:val="28"/>
          <w:szCs w:val="28"/>
        </w:rPr>
        <w:t xml:space="preserve">-, </w:t>
      </w:r>
      <w:r>
        <w:rPr>
          <w:rFonts w:eastAsia="Calibri"/>
          <w:sz w:val="28"/>
          <w:szCs w:val="28"/>
        </w:rPr>
        <w:t xml:space="preserve">). Відповідачу було надіслано листи з повідомленням про розгляд даного питання та пропозицією надати свої письмові пояснення з даного приводу на адресу служби у справах дітей виконавчого комітету </w:t>
      </w:r>
      <w:r w:rsidR="005C266C">
        <w:rPr>
          <w:rFonts w:eastAsia="Calibri"/>
          <w:sz w:val="28"/>
          <w:szCs w:val="28"/>
        </w:rPr>
        <w:t xml:space="preserve">-, </w:t>
      </w:r>
      <w:r>
        <w:rPr>
          <w:rFonts w:eastAsia="Calibri"/>
          <w:sz w:val="28"/>
          <w:szCs w:val="28"/>
        </w:rPr>
        <w:t xml:space="preserve"> міської ради. Однак, на сьогодні, жодної відповіді від </w:t>
      </w:r>
      <w:r w:rsidR="005C266C">
        <w:rPr>
          <w:rFonts w:eastAsia="Calibri"/>
          <w:sz w:val="28"/>
          <w:szCs w:val="28"/>
        </w:rPr>
        <w:t xml:space="preserve">-, </w:t>
      </w:r>
      <w:r>
        <w:rPr>
          <w:rFonts w:eastAsia="Calibri"/>
          <w:sz w:val="28"/>
          <w:szCs w:val="28"/>
        </w:rPr>
        <w:t xml:space="preserve"> на адресу служби не надходило.</w:t>
      </w:r>
    </w:p>
    <w:p w:rsidR="00AA7552" w:rsidRDefault="00AA7552" w:rsidP="00AA7552">
      <w:pPr>
        <w:ind w:firstLine="708"/>
        <w:jc w:val="both"/>
        <w:rPr>
          <w:sz w:val="28"/>
          <w:szCs w:val="28"/>
          <w:lang w:eastAsia="ru-RU"/>
        </w:rPr>
      </w:pPr>
      <w:r>
        <w:rPr>
          <w:sz w:val="28"/>
          <w:szCs w:val="28"/>
          <w:lang w:eastAsia="ru-RU"/>
        </w:rPr>
        <w:t>Керуючись ст.ст. 19, 150, 155, 164, 165, 171 Сімейного Кодексу України, Законом України «Про місцеве самоврядування в Україні»,</w:t>
      </w:r>
      <w:r>
        <w:rPr>
          <w:rFonts w:eastAsia="Calibri"/>
          <w:sz w:val="28"/>
          <w:szCs w:val="28"/>
        </w:rPr>
        <w:t xml:space="preserve"> ухвалою </w:t>
      </w:r>
      <w:r w:rsidR="005C266C">
        <w:rPr>
          <w:rFonts w:eastAsia="Calibri"/>
          <w:sz w:val="28"/>
          <w:szCs w:val="28"/>
        </w:rPr>
        <w:t xml:space="preserve">-, -, </w:t>
      </w:r>
      <w:r>
        <w:rPr>
          <w:rFonts w:eastAsia="Calibri"/>
          <w:sz w:val="28"/>
          <w:szCs w:val="28"/>
        </w:rPr>
        <w:t xml:space="preserve"> міського суду </w:t>
      </w:r>
      <w:r w:rsidR="005C266C">
        <w:rPr>
          <w:rFonts w:eastAsia="Calibri"/>
          <w:sz w:val="28"/>
          <w:szCs w:val="28"/>
        </w:rPr>
        <w:t xml:space="preserve">-, -, </w:t>
      </w:r>
      <w:r>
        <w:rPr>
          <w:rFonts w:eastAsia="Calibri"/>
          <w:sz w:val="28"/>
          <w:szCs w:val="28"/>
        </w:rPr>
        <w:t xml:space="preserve"> від </w:t>
      </w:r>
      <w:r w:rsidR="005C266C">
        <w:rPr>
          <w:rFonts w:eastAsia="Calibri"/>
          <w:sz w:val="28"/>
          <w:szCs w:val="28"/>
        </w:rPr>
        <w:t xml:space="preserve">-, -, </w:t>
      </w:r>
      <w:r>
        <w:rPr>
          <w:rFonts w:eastAsia="Calibri"/>
          <w:sz w:val="28"/>
          <w:szCs w:val="28"/>
        </w:rPr>
        <w:t xml:space="preserve"> року (справа № </w:t>
      </w:r>
      <w:r w:rsidR="005C266C">
        <w:rPr>
          <w:rFonts w:eastAsia="Calibri"/>
          <w:sz w:val="28"/>
          <w:szCs w:val="28"/>
        </w:rPr>
        <w:t xml:space="preserve">-, -, </w:t>
      </w:r>
      <w:r>
        <w:rPr>
          <w:rFonts w:eastAsia="Calibri"/>
          <w:sz w:val="28"/>
          <w:szCs w:val="28"/>
        </w:rPr>
        <w:t xml:space="preserve"> провадження № </w:t>
      </w:r>
      <w:r w:rsidR="005C266C">
        <w:rPr>
          <w:rFonts w:eastAsia="Calibri"/>
          <w:sz w:val="28"/>
          <w:szCs w:val="28"/>
        </w:rPr>
        <w:t xml:space="preserve">-, -, </w:t>
      </w:r>
      <w:r>
        <w:rPr>
          <w:rFonts w:eastAsia="Calibri"/>
          <w:sz w:val="28"/>
          <w:szCs w:val="28"/>
        </w:rPr>
        <w:t xml:space="preserve">), </w:t>
      </w:r>
      <w:r>
        <w:rPr>
          <w:sz w:val="28"/>
          <w:szCs w:val="28"/>
          <w:lang w:eastAsia="ru-RU"/>
        </w:rPr>
        <w:t>постановою Кабінету Міністрів України від 24.09.2008 року №866 «Питання діяльності органів опіки та піклування, пов’язаної із захистом прав дитини», рішенням виконавчого комітету від 21.01.2016 року №36 «Про затвердження Положення про комісію з питань захисту прав дитини виконавчого комітету міської ради», беручи до уваги рекомендації комісії з питань захисту прав дитини, з метою забезпечення реалізації прав, свобод та законних інтересів дитини, виконавчий комітет Івано-Франківської міської ради</w:t>
      </w:r>
    </w:p>
    <w:p w:rsidR="00AA7552" w:rsidRDefault="00AA7552" w:rsidP="00AA7552">
      <w:pPr>
        <w:tabs>
          <w:tab w:val="left" w:pos="720"/>
        </w:tabs>
        <w:spacing w:line="252" w:lineRule="auto"/>
        <w:ind w:right="-2"/>
        <w:jc w:val="center"/>
        <w:rPr>
          <w:sz w:val="28"/>
          <w:szCs w:val="28"/>
        </w:rPr>
      </w:pPr>
      <w:r>
        <w:rPr>
          <w:sz w:val="28"/>
          <w:szCs w:val="28"/>
        </w:rPr>
        <w:lastRenderedPageBreak/>
        <w:t>вважає за доцільне</w:t>
      </w:r>
    </w:p>
    <w:p w:rsidR="00AA7552" w:rsidRDefault="00AA7552" w:rsidP="00AA7552">
      <w:pPr>
        <w:spacing w:line="254" w:lineRule="auto"/>
        <w:rPr>
          <w:sz w:val="28"/>
          <w:szCs w:val="28"/>
          <w:lang w:eastAsia="en-US"/>
        </w:rPr>
      </w:pPr>
    </w:p>
    <w:p w:rsidR="00AA7552" w:rsidRDefault="00AA7552" w:rsidP="00AA7552">
      <w:pPr>
        <w:tabs>
          <w:tab w:val="left" w:pos="1785"/>
        </w:tabs>
        <w:jc w:val="both"/>
        <w:rPr>
          <w:rFonts w:eastAsia="Calibri"/>
          <w:sz w:val="28"/>
          <w:szCs w:val="28"/>
        </w:rPr>
      </w:pPr>
      <w:r>
        <w:rPr>
          <w:rFonts w:eastAsia="Calibri"/>
          <w:sz w:val="28"/>
          <w:szCs w:val="28"/>
        </w:rPr>
        <w:t xml:space="preserve">позбавлення батьківських прав </w:t>
      </w:r>
      <w:r w:rsidR="005C266C">
        <w:rPr>
          <w:rFonts w:eastAsia="Calibri"/>
          <w:sz w:val="28"/>
          <w:szCs w:val="28"/>
        </w:rPr>
        <w:t xml:space="preserve">-, -, </w:t>
      </w:r>
      <w:r>
        <w:rPr>
          <w:rFonts w:eastAsia="Calibri"/>
          <w:sz w:val="28"/>
          <w:szCs w:val="28"/>
        </w:rPr>
        <w:t xml:space="preserve"> стосовно дітей </w:t>
      </w:r>
      <w:r w:rsidR="005C266C">
        <w:rPr>
          <w:rFonts w:eastAsia="Calibri"/>
          <w:sz w:val="28"/>
          <w:szCs w:val="28"/>
        </w:rPr>
        <w:t xml:space="preserve">-, -, -, </w:t>
      </w:r>
      <w:r>
        <w:rPr>
          <w:rFonts w:eastAsia="Calibri"/>
          <w:sz w:val="28"/>
          <w:szCs w:val="28"/>
        </w:rPr>
        <w:t xml:space="preserve"> </w:t>
      </w:r>
      <w:r w:rsidR="00DB44EE">
        <w:rPr>
          <w:rFonts w:eastAsia="Calibri"/>
          <w:sz w:val="28"/>
          <w:szCs w:val="28"/>
        </w:rPr>
        <w:t xml:space="preserve">-, </w:t>
      </w:r>
      <w:r>
        <w:rPr>
          <w:rFonts w:eastAsia="Calibri"/>
          <w:sz w:val="28"/>
          <w:szCs w:val="28"/>
        </w:rPr>
        <w:t xml:space="preserve"> року народження, та </w:t>
      </w:r>
      <w:r w:rsidR="00DB44EE">
        <w:rPr>
          <w:rFonts w:eastAsia="Calibri"/>
          <w:sz w:val="28"/>
          <w:szCs w:val="28"/>
        </w:rPr>
        <w:t>-, -, -</w:t>
      </w:r>
      <w:r>
        <w:rPr>
          <w:rFonts w:eastAsia="Calibri"/>
          <w:sz w:val="28"/>
          <w:szCs w:val="28"/>
        </w:rPr>
        <w:t xml:space="preserve">, </w:t>
      </w:r>
      <w:r w:rsidR="00DB44EE">
        <w:rPr>
          <w:rFonts w:eastAsia="Calibri"/>
          <w:sz w:val="28"/>
          <w:szCs w:val="28"/>
        </w:rPr>
        <w:t>-,</w:t>
      </w:r>
      <w:r>
        <w:rPr>
          <w:rFonts w:eastAsia="Calibri"/>
          <w:sz w:val="28"/>
          <w:szCs w:val="28"/>
        </w:rPr>
        <w:t>року народження.</w:t>
      </w:r>
    </w:p>
    <w:p w:rsidR="00AA7552" w:rsidRDefault="00AA7552" w:rsidP="00AA7552">
      <w:pPr>
        <w:jc w:val="both"/>
      </w:pPr>
    </w:p>
    <w:p w:rsidR="00AA7552" w:rsidRDefault="00AA7552" w:rsidP="00AA7552">
      <w:pPr>
        <w:jc w:val="both"/>
      </w:pPr>
    </w:p>
    <w:p w:rsidR="00AA7552" w:rsidRDefault="00AA7552" w:rsidP="00AA7552">
      <w:pPr>
        <w:rPr>
          <w:sz w:val="28"/>
          <w:szCs w:val="28"/>
        </w:rPr>
      </w:pPr>
      <w:r>
        <w:rPr>
          <w:sz w:val="28"/>
          <w:szCs w:val="28"/>
        </w:rPr>
        <w:t xml:space="preserve">Керуючий справами виконавчого </w:t>
      </w:r>
    </w:p>
    <w:p w:rsidR="00AA7552" w:rsidRDefault="00AA7552" w:rsidP="00AA7552">
      <w:pPr>
        <w:rPr>
          <w:sz w:val="28"/>
          <w:szCs w:val="28"/>
        </w:rPr>
      </w:pPr>
      <w:r>
        <w:rPr>
          <w:sz w:val="28"/>
          <w:szCs w:val="28"/>
        </w:rPr>
        <w:t>комітету міської ради                                                                      Ігор Шевчук</w:t>
      </w:r>
    </w:p>
    <w:p w:rsidR="00AA7552" w:rsidRDefault="00AA7552" w:rsidP="00AA7552">
      <w:pPr>
        <w:jc w:val="both"/>
        <w:rPr>
          <w:rFonts w:eastAsia="Calibri"/>
          <w:sz w:val="28"/>
          <w:szCs w:val="28"/>
        </w:rPr>
      </w:pPr>
    </w:p>
    <w:p w:rsidR="00AA7552" w:rsidRDefault="00AA7552" w:rsidP="00AA7552">
      <w:pPr>
        <w:tabs>
          <w:tab w:val="left" w:pos="709"/>
          <w:tab w:val="left" w:pos="8025"/>
          <w:tab w:val="right" w:pos="9355"/>
        </w:tabs>
        <w:spacing w:line="252" w:lineRule="auto"/>
        <w:ind w:right="-2"/>
        <w:rPr>
          <w:sz w:val="28"/>
          <w:szCs w:val="28"/>
          <w:lang w:eastAsia="en-US"/>
        </w:rPr>
      </w:pPr>
    </w:p>
    <w:p w:rsidR="00B11959" w:rsidRDefault="00B11959"/>
    <w:sectPr w:rsidR="00B11959">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45E" w:rsidRDefault="00F0345E" w:rsidP="00497EFA">
      <w:r>
        <w:separator/>
      </w:r>
    </w:p>
  </w:endnote>
  <w:endnote w:type="continuationSeparator" w:id="0">
    <w:p w:rsidR="00F0345E" w:rsidRDefault="00F0345E" w:rsidP="00497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NeueCyr-Roman">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45E" w:rsidRDefault="00F0345E" w:rsidP="00497EFA">
      <w:r>
        <w:separator/>
      </w:r>
    </w:p>
  </w:footnote>
  <w:footnote w:type="continuationSeparator" w:id="0">
    <w:p w:rsidR="00F0345E" w:rsidRDefault="00F0345E" w:rsidP="00497E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29D"/>
    <w:rsid w:val="00081D85"/>
    <w:rsid w:val="001318D2"/>
    <w:rsid w:val="001325C6"/>
    <w:rsid w:val="001A0B5A"/>
    <w:rsid w:val="0030727D"/>
    <w:rsid w:val="003249C3"/>
    <w:rsid w:val="00450C59"/>
    <w:rsid w:val="00497EFA"/>
    <w:rsid w:val="0050375E"/>
    <w:rsid w:val="005B72D5"/>
    <w:rsid w:val="005C266C"/>
    <w:rsid w:val="006A1CF6"/>
    <w:rsid w:val="006F523B"/>
    <w:rsid w:val="0073605F"/>
    <w:rsid w:val="00745F8A"/>
    <w:rsid w:val="00766ED9"/>
    <w:rsid w:val="00852E1F"/>
    <w:rsid w:val="008E329D"/>
    <w:rsid w:val="00996C73"/>
    <w:rsid w:val="00AA7552"/>
    <w:rsid w:val="00B11959"/>
    <w:rsid w:val="00B135AA"/>
    <w:rsid w:val="00C348EB"/>
    <w:rsid w:val="00C3670D"/>
    <w:rsid w:val="00C87E7A"/>
    <w:rsid w:val="00D84A17"/>
    <w:rsid w:val="00DB44EE"/>
    <w:rsid w:val="00F0345E"/>
    <w:rsid w:val="00F55E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0924BFA-E238-4E78-A9FF-9A98D324A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552"/>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A7552"/>
    <w:rPr>
      <w:color w:val="0000FF"/>
      <w:u w:val="single"/>
    </w:rPr>
  </w:style>
  <w:style w:type="paragraph" w:styleId="a4">
    <w:name w:val="header"/>
    <w:basedOn w:val="a"/>
    <w:link w:val="a5"/>
    <w:uiPriority w:val="99"/>
    <w:unhideWhenUsed/>
    <w:rsid w:val="00497EFA"/>
    <w:pPr>
      <w:tabs>
        <w:tab w:val="center" w:pos="4819"/>
        <w:tab w:val="right" w:pos="9639"/>
      </w:tabs>
    </w:pPr>
  </w:style>
  <w:style w:type="character" w:customStyle="1" w:styleId="a5">
    <w:name w:val="Верхний колонтитул Знак"/>
    <w:basedOn w:val="a0"/>
    <w:link w:val="a4"/>
    <w:uiPriority w:val="99"/>
    <w:rsid w:val="00497EFA"/>
    <w:rPr>
      <w:rFonts w:ascii="Times New Roman" w:eastAsia="Times New Roman" w:hAnsi="Times New Roman" w:cs="Times New Roman"/>
      <w:sz w:val="24"/>
      <w:szCs w:val="24"/>
      <w:lang w:eastAsia="uk-UA"/>
    </w:rPr>
  </w:style>
  <w:style w:type="paragraph" w:styleId="a6">
    <w:name w:val="footer"/>
    <w:basedOn w:val="a"/>
    <w:link w:val="a7"/>
    <w:uiPriority w:val="99"/>
    <w:unhideWhenUsed/>
    <w:rsid w:val="00497EFA"/>
    <w:pPr>
      <w:tabs>
        <w:tab w:val="center" w:pos="4819"/>
        <w:tab w:val="right" w:pos="9639"/>
      </w:tabs>
    </w:pPr>
  </w:style>
  <w:style w:type="character" w:customStyle="1" w:styleId="a7">
    <w:name w:val="Нижний колонтитул Знак"/>
    <w:basedOn w:val="a0"/>
    <w:link w:val="a6"/>
    <w:uiPriority w:val="99"/>
    <w:rsid w:val="00497EFA"/>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318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5.rada.gov.ua/laws/show/2234-19"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8962</Words>
  <Characters>5109</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dcterms:created xsi:type="dcterms:W3CDTF">2018-05-24T12:54:00Z</dcterms:created>
  <dcterms:modified xsi:type="dcterms:W3CDTF">2018-05-24T12:54:00Z</dcterms:modified>
</cp:coreProperties>
</file>