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 w:val="26"/>
          <w:szCs w:val="26"/>
        </w:rPr>
      </w:pPr>
    </w:p>
    <w:p w:rsidR="00821018" w:rsidRDefault="00821018" w:rsidP="00821018">
      <w:pPr>
        <w:rPr>
          <w:szCs w:val="28"/>
        </w:rPr>
      </w:pPr>
    </w:p>
    <w:p w:rsidR="00821018" w:rsidRDefault="00821018" w:rsidP="00821018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Про продовження дії рішення </w:t>
      </w:r>
    </w:p>
    <w:p w:rsidR="00821018" w:rsidRDefault="00821018" w:rsidP="00821018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виконавчого комітету міської </w:t>
      </w:r>
    </w:p>
    <w:p w:rsidR="00821018" w:rsidRDefault="00821018" w:rsidP="00821018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ради від 21.12.2017р. №1207 </w:t>
      </w:r>
    </w:p>
    <w:p w:rsidR="00821018" w:rsidRPr="008374CE" w:rsidRDefault="00821018" w:rsidP="00821018">
      <w:pPr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"Про </w:t>
      </w:r>
      <w:r w:rsidRPr="008374CE">
        <w:rPr>
          <w:szCs w:val="28"/>
        </w:rPr>
        <w:t>виділення коштів з резервного</w:t>
      </w:r>
    </w:p>
    <w:p w:rsidR="00821018" w:rsidRPr="008374CE" w:rsidRDefault="00821018" w:rsidP="00821018">
      <w:pPr>
        <w:rPr>
          <w:szCs w:val="28"/>
        </w:rPr>
      </w:pPr>
      <w:r w:rsidRPr="008374CE">
        <w:rPr>
          <w:szCs w:val="28"/>
        </w:rPr>
        <w:t>фонду міського бюджету</w:t>
      </w:r>
      <w:r>
        <w:rPr>
          <w:szCs w:val="28"/>
        </w:rPr>
        <w:t>"</w:t>
      </w:r>
    </w:p>
    <w:p w:rsidR="00821018" w:rsidRDefault="00821018" w:rsidP="00821018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</w:t>
      </w:r>
    </w:p>
    <w:p w:rsidR="00821018" w:rsidRDefault="00821018" w:rsidP="00821018">
      <w:pPr>
        <w:jc w:val="center"/>
        <w:rPr>
          <w:szCs w:val="28"/>
        </w:rPr>
      </w:pPr>
    </w:p>
    <w:p w:rsidR="00821018" w:rsidRDefault="00821018" w:rsidP="00821018">
      <w:pPr>
        <w:jc w:val="center"/>
        <w:rPr>
          <w:szCs w:val="28"/>
        </w:rPr>
      </w:pPr>
    </w:p>
    <w:p w:rsidR="00821018" w:rsidRDefault="00821018" w:rsidP="00821018">
      <w:pPr>
        <w:jc w:val="center"/>
        <w:rPr>
          <w:szCs w:val="28"/>
        </w:rPr>
      </w:pPr>
    </w:p>
    <w:p w:rsidR="00821018" w:rsidRDefault="00821018" w:rsidP="00821018">
      <w:pPr>
        <w:ind w:firstLine="708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Відповідно до Закону України "Про місцеве самоврядування в Україні" та </w:t>
      </w:r>
      <w:r w:rsidRPr="008374CE">
        <w:rPr>
          <w:szCs w:val="28"/>
        </w:rPr>
        <w:t>постанов</w:t>
      </w:r>
      <w:r>
        <w:rPr>
          <w:szCs w:val="28"/>
        </w:rPr>
        <w:t>и</w:t>
      </w:r>
      <w:r w:rsidRPr="008374CE">
        <w:rPr>
          <w:szCs w:val="28"/>
        </w:rPr>
        <w:t xml:space="preserve"> Кабінету Міністрів України від 29</w:t>
      </w:r>
      <w:r>
        <w:rPr>
          <w:szCs w:val="28"/>
        </w:rPr>
        <w:t>.03.</w:t>
      </w:r>
      <w:r w:rsidRPr="008374CE">
        <w:rPr>
          <w:szCs w:val="28"/>
        </w:rPr>
        <w:t>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821018" w:rsidRDefault="00821018" w:rsidP="00821018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D06E98" w:rsidRDefault="00D06E98" w:rsidP="00D06E98">
      <w:pPr>
        <w:tabs>
          <w:tab w:val="left" w:pos="8931"/>
        </w:tabs>
        <w:ind w:firstLine="709"/>
        <w:jc w:val="both"/>
        <w:rPr>
          <w:szCs w:val="28"/>
        </w:rPr>
      </w:pPr>
    </w:p>
    <w:p w:rsidR="00821018" w:rsidRPr="008374CE" w:rsidRDefault="00821018" w:rsidP="00D06E98">
      <w:pPr>
        <w:tabs>
          <w:tab w:val="left" w:pos="8931"/>
        </w:tabs>
        <w:ind w:firstLine="709"/>
        <w:jc w:val="both"/>
        <w:rPr>
          <w:szCs w:val="28"/>
        </w:rPr>
      </w:pPr>
      <w:r>
        <w:rPr>
          <w:szCs w:val="28"/>
        </w:rPr>
        <w:t>1. П</w:t>
      </w:r>
      <w:r>
        <w:rPr>
          <w:color w:val="000000"/>
          <w:szCs w:val="28"/>
          <w:shd w:val="clear" w:color="auto" w:fill="FFFFFF"/>
        </w:rPr>
        <w:t>родовжити дію рішення викона</w:t>
      </w:r>
      <w:r w:rsidR="00D06E98">
        <w:rPr>
          <w:color w:val="000000"/>
          <w:szCs w:val="28"/>
          <w:shd w:val="clear" w:color="auto" w:fill="FFFFFF"/>
        </w:rPr>
        <w:t xml:space="preserve">вчого комітету міської ради від </w:t>
      </w:r>
      <w:r>
        <w:rPr>
          <w:color w:val="000000"/>
          <w:szCs w:val="28"/>
          <w:shd w:val="clear" w:color="auto" w:fill="FFFFFF"/>
        </w:rPr>
        <w:t xml:space="preserve">21.12.2017р. №1207 "Про </w:t>
      </w:r>
      <w:r w:rsidRPr="008374CE">
        <w:rPr>
          <w:szCs w:val="28"/>
        </w:rPr>
        <w:t>виділення коштів з резервного</w:t>
      </w:r>
      <w:r>
        <w:rPr>
          <w:szCs w:val="28"/>
        </w:rPr>
        <w:t xml:space="preserve"> </w:t>
      </w:r>
      <w:r w:rsidRPr="008374CE">
        <w:rPr>
          <w:szCs w:val="28"/>
        </w:rPr>
        <w:t>фонду міського бюджету</w:t>
      </w:r>
      <w:r>
        <w:rPr>
          <w:szCs w:val="28"/>
        </w:rPr>
        <w:t>" на 2018 рік.</w:t>
      </w:r>
    </w:p>
    <w:p w:rsidR="00821018" w:rsidRPr="004D33F2" w:rsidRDefault="00821018" w:rsidP="00821018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821018" w:rsidRDefault="00821018" w:rsidP="00821018">
      <w:pPr>
        <w:jc w:val="both"/>
        <w:rPr>
          <w:szCs w:val="28"/>
        </w:rPr>
      </w:pPr>
    </w:p>
    <w:p w:rsidR="00821018" w:rsidRDefault="00821018" w:rsidP="00821018">
      <w:pPr>
        <w:jc w:val="both"/>
        <w:rPr>
          <w:szCs w:val="28"/>
        </w:rPr>
      </w:pPr>
    </w:p>
    <w:p w:rsidR="00821018" w:rsidRDefault="00821018" w:rsidP="00821018">
      <w:pPr>
        <w:jc w:val="both"/>
        <w:rPr>
          <w:szCs w:val="28"/>
        </w:rPr>
      </w:pPr>
    </w:p>
    <w:p w:rsidR="00821018" w:rsidRPr="00821018" w:rsidRDefault="00821018" w:rsidP="006A7C78">
      <w:pPr>
        <w:ind w:firstLine="708"/>
        <w:jc w:val="both"/>
        <w:rPr>
          <w:lang w:val="ru-RU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bookmarkStart w:id="0" w:name="_GoBack"/>
      <w:bookmarkEnd w:id="0"/>
      <w:proofErr w:type="spellEnd"/>
    </w:p>
    <w:sectPr w:rsidR="00821018" w:rsidRPr="00821018" w:rsidSect="00056E7A">
      <w:pgSz w:w="11906" w:h="16838"/>
      <w:pgMar w:top="850" w:right="850" w:bottom="993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18"/>
    <w:rsid w:val="006A7C78"/>
    <w:rsid w:val="006F25B8"/>
    <w:rsid w:val="00821018"/>
    <w:rsid w:val="00D0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AD5C4-0975-471C-9899-35929205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2101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1018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101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82101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8210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821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2018-01-03T09:19:00Z</cp:lastPrinted>
  <dcterms:created xsi:type="dcterms:W3CDTF">2018-01-05T09:42:00Z</dcterms:created>
  <dcterms:modified xsi:type="dcterms:W3CDTF">2018-01-05T09:42:00Z</dcterms:modified>
</cp:coreProperties>
</file>